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FE" w:rsidRDefault="00F65B4E" w:rsidP="000132D8">
      <w:pPr>
        <w:pStyle w:val="Heading4"/>
        <w:rPr>
          <w:sz w:val="22"/>
          <w:szCs w:val="22"/>
        </w:rPr>
      </w:pPr>
      <w:bookmarkStart w:id="0" w:name="_Hlk512416121"/>
      <w:bookmarkEnd w:id="0"/>
      <w:r w:rsidRPr="000138FC">
        <w:rPr>
          <w:sz w:val="22"/>
          <w:szCs w:val="22"/>
        </w:rPr>
        <w:t xml:space="preserve"> </w:t>
      </w:r>
      <w:r w:rsidR="009267FE" w:rsidRPr="000138FC">
        <w:rPr>
          <w:noProof/>
          <w:sz w:val="22"/>
          <w:szCs w:val="22"/>
        </w:rPr>
        <w:drawing>
          <wp:inline distT="0" distB="0" distL="0" distR="0">
            <wp:extent cx="5400040" cy="39541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 CQ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CF3" w:rsidRDefault="00CD6CF3" w:rsidP="00CD6CF3">
      <w:pPr>
        <w:rPr>
          <w:lang w:eastAsia="pt-PT"/>
        </w:rPr>
      </w:pPr>
    </w:p>
    <w:p w:rsidR="00CD6CF3" w:rsidRPr="00CD6CF3" w:rsidRDefault="00CD6CF3" w:rsidP="00CD6CF3">
      <w:pPr>
        <w:rPr>
          <w:lang w:eastAsia="pt-PT"/>
        </w:rPr>
      </w:pPr>
      <w:r>
        <w:rPr>
          <w:lang w:eastAsia="pt-PT"/>
        </w:rPr>
        <w:t>Volume 6 2012-2019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1"/>
        <w:rPr>
          <w:rFonts w:cstheme="minorHAnsi"/>
          <w:sz w:val="22"/>
          <w:szCs w:val="22"/>
        </w:rPr>
      </w:pPr>
      <w:bookmarkStart w:id="1" w:name="_planeta_chrys"/>
      <w:bookmarkEnd w:id="1"/>
      <w:r w:rsidRPr="000138FC">
        <w:rPr>
          <w:rFonts w:cstheme="minorHAnsi"/>
          <w:sz w:val="22"/>
          <w:szCs w:val="22"/>
        </w:rPr>
        <w:lastRenderedPageBreak/>
        <w:t>planeta chrys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b/>
          <w:bCs/>
          <w:smallCaps/>
          <w:noProof/>
          <w:spacing w:val="5"/>
          <w:sz w:val="22"/>
          <w:szCs w:val="22"/>
        </w:rPr>
        <w:drawing>
          <wp:inline distT="0" distB="0" distL="0" distR="0" wp14:anchorId="24247658" wp14:editId="25DCE45D">
            <wp:extent cx="2981325" cy="2352675"/>
            <wp:effectExtent l="0" t="0" r="0" b="9525"/>
            <wp:docPr id="1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663" cy="23568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138FC">
        <w:rPr>
          <w:rFonts w:ascii="Century Gothic" w:hAnsi="Century Gothic" w:cstheme="minorHAnsi"/>
          <w:noProof/>
          <w:sz w:val="22"/>
          <w:szCs w:val="22"/>
        </w:rPr>
        <w:drawing>
          <wp:inline distT="0" distB="0" distL="0" distR="0" wp14:anchorId="263187D2" wp14:editId="55345A6E">
            <wp:extent cx="2362200" cy="2362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0 (9).jpg"/>
                    <pic:cNvPicPr/>
                  </pic:nvPicPr>
                  <pic:blipFill>
                    <a:blip r:embed="rId12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bCs/>
          <w:i/>
          <w:color w:val="8496B0" w:themeColor="text2" w:themeTint="99"/>
          <w:sz w:val="22"/>
          <w:szCs w:val="22"/>
        </w:rPr>
      </w:pPr>
      <w:bookmarkStart w:id="2" w:name="_509_(MARIA_NOBODY,"/>
      <w:bookmarkEnd w:id="2"/>
    </w:p>
    <w:p w:rsidR="009267FE" w:rsidRPr="000138FC" w:rsidRDefault="009267FE" w:rsidP="000132D8">
      <w:pPr>
        <w:pStyle w:val="Heading4"/>
        <w:rPr>
          <w:sz w:val="22"/>
          <w:szCs w:val="22"/>
        </w:rPr>
      </w:pPr>
      <w:bookmarkStart w:id="3" w:name="_509._(maria_nobody,"/>
      <w:bookmarkEnd w:id="3"/>
      <w:r w:rsidRPr="000138FC">
        <w:rPr>
          <w:sz w:val="22"/>
          <w:szCs w:val="22"/>
        </w:rPr>
        <w:t xml:space="preserve">509. (maria </w:t>
      </w:r>
      <w:proofErr w:type="spellStart"/>
      <w:r w:rsidRPr="000138FC">
        <w:rPr>
          <w:sz w:val="22"/>
          <w:szCs w:val="22"/>
        </w:rPr>
        <w:t>nobody</w:t>
      </w:r>
      <w:proofErr w:type="spellEnd"/>
      <w:r w:rsidRPr="000138FC">
        <w:rPr>
          <w:sz w:val="22"/>
          <w:szCs w:val="22"/>
        </w:rPr>
        <w:t xml:space="preserve">, à maria </w:t>
      </w:r>
      <w:r w:rsidR="00F97D55">
        <w:rPr>
          <w:sz w:val="22"/>
          <w:szCs w:val="22"/>
        </w:rPr>
        <w:t>nini</w:t>
      </w:r>
      <w:r w:rsidRPr="000138FC">
        <w:rPr>
          <w:sz w:val="22"/>
          <w:szCs w:val="22"/>
        </w:rPr>
        <w:t>, madalena do pico, 9 ago. 2011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todos ninguém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alguém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de um só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body de jovem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só minha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assim te sonho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assim te </w:t>
      </w:r>
      <w:proofErr w:type="gramStart"/>
      <w:r w:rsidRPr="000138FC">
        <w:rPr>
          <w:rFonts w:ascii="Century Gothic" w:hAnsi="Century Gothic" w:cstheme="minorHAnsi"/>
          <w:sz w:val="22"/>
          <w:szCs w:val="22"/>
        </w:rPr>
        <w:t>habito</w:t>
      </w:r>
      <w:proofErr w:type="gram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todos ninguém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  </w:t>
      </w: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 </w:t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amante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</w:t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mulher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minha maria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todos ninguém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sabes a riqueza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a gente tem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todos ninguém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só minha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dos filhos também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maria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nobody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ninguém tem.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bCs/>
          <w:i/>
          <w:iCs/>
          <w:color w:val="4F81BD"/>
          <w:sz w:val="22"/>
          <w:szCs w:val="22"/>
        </w:rPr>
      </w:pPr>
      <w:bookmarkStart w:id="4" w:name="_511_NA_VARANDA"/>
      <w:bookmarkStart w:id="5" w:name="_511._na_varanda"/>
      <w:bookmarkEnd w:id="4"/>
      <w:bookmarkEnd w:id="5"/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563. quando morrer, 4 dez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eu morrer 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não declare nada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que eu não tivesse dito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não elogie nem critique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eu morrer 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não vá ao meu velório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nem mande flores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escreva uma frase lapidar 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e publique-a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eu morrer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faça uma festa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leia um poema meu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beba um bom champanhe francês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fume um cubano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seja politicamente incorreto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como eu seria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eu morrer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ver luz ao fim do túnel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vou esquecer muitas coisas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mas pedirei à minha mulher </w:t>
      </w:r>
    </w:p>
    <w:p w:rsidR="009267FE" w:rsidRPr="000138FC" w:rsidRDefault="009267FE" w:rsidP="000132D8">
      <w:pPr>
        <w:ind w:left="2124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 que me construa novo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taj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mahal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</w:p>
    <w:p w:rsidR="009267FE" w:rsidRPr="000138FC" w:rsidRDefault="009267FE" w:rsidP="000132D8">
      <w:pPr>
        <w:ind w:left="2124"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564. polir sóis com uma peneira 25 dezembro 2012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polir textos é como arear pratas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dissipa-se a sujidade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o fulgor que resta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cintila com menor valia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polir amizades é como sacudir o pó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a gentileza de uma pena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nada se perde nem se transforma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basta um gesto, um telefonema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uma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sms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, uma mensagem 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talvez apenas um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like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facebook</w:t>
      </w:r>
      <w:proofErr w:type="spellEnd"/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se fosse natal todos os dias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polir matrimónios é complicado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questão de sorte e perícia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panos de fina seda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limar diamantes em bruto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pode quebrar a agulha ou o casamento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em vez de 24 ficam 6 quilates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polir países é arriscado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limas devem ser amoladas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prova de lóbis e desgovernos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cortam-se as esquinas angulosas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talham-se as aparas mais finas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areias de fina brancura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como ir ao alfaiate do tempo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encomendar um fato por medida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dar com a cor do cabelo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ir ao barbeiro do futuro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fazer a barba que não se tem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há o risco de cortar o país todo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talhar pessoas</w:t>
      </w:r>
    </w:p>
    <w:p w:rsidR="0081102A" w:rsidRPr="000138FC" w:rsidRDefault="0081102A" w:rsidP="0081102A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trinchar tradições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memória</w:t>
      </w:r>
    </w:p>
    <w:p w:rsidR="0081102A" w:rsidRPr="000138FC" w:rsidRDefault="0081102A" w:rsidP="0081102A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história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serrar distritos, fender concelhos 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encurtar fronteiras até ao mar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até finar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portugal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em praias e arribas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polir palavras é bem mais fácil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corta-se uma folha de papel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a4</w:t>
      </w:r>
      <w:proofErr w:type="spellEnd"/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verifica-se a tinta nos tinteiros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gravam-se carateres como granito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basalto, quartzo ou ametista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lavram-se sulcos como rios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erguem-se sombras como montanhas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sombras de marés vivas ou mar chão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deixa-se a marinar em banho-maria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leva-se ao lume brando com pitada de sal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junta-se pimenta a gosto e louro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basilicão</w:t>
      </w:r>
      <w:proofErr w:type="spellEnd"/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retira-se do fogo e serve-se a gosto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sempre ansiei ser poeta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navegar em utopias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escrever cardápios de vida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imensos e belos como o oceano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livres e úteis como o ar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solidão dos mares açorianos</w:t>
      </w:r>
    </w:p>
    <w:p w:rsidR="0081102A" w:rsidRPr="000138FC" w:rsidRDefault="0081102A" w:rsidP="0081102A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D14A33" w:rsidRDefault="00D14A33">
      <w:pPr>
        <w:jc w:val="left"/>
        <w:rPr>
          <w:rStyle w:val="SubtleEmphasis"/>
          <w:iCs w:val="0"/>
          <w:color w:val="auto"/>
          <w:sz w:val="22"/>
          <w:szCs w:val="22"/>
        </w:rPr>
      </w:pPr>
    </w:p>
    <w:p w:rsidR="0081102A" w:rsidRDefault="0081102A">
      <w:pPr>
        <w:jc w:val="left"/>
        <w:rPr>
          <w:rStyle w:val="SubtleEmphasis"/>
          <w:rFonts w:ascii="Century Gothic" w:hAnsi="Century Gothic" w:cstheme="minorHAnsi"/>
          <w:b/>
          <w:bCs/>
          <w:i w:val="0"/>
          <w:iCs w:val="0"/>
          <w:color w:val="auto"/>
          <w:sz w:val="22"/>
          <w:szCs w:val="22"/>
          <w:lang w:eastAsia="pt-PT"/>
        </w:rPr>
      </w:pPr>
    </w:p>
    <w:p w:rsidR="009267FE" w:rsidRPr="000138FC" w:rsidRDefault="009267FE" w:rsidP="000132D8">
      <w:pPr>
        <w:pStyle w:val="Heading4"/>
        <w:rPr>
          <w:rStyle w:val="SubtleEmphasis"/>
          <w:i/>
          <w:iCs w:val="0"/>
          <w:color w:val="auto"/>
          <w:sz w:val="22"/>
          <w:szCs w:val="22"/>
        </w:rPr>
      </w:pPr>
      <w:r w:rsidRPr="000138FC">
        <w:rPr>
          <w:rStyle w:val="SubtleEmphasis"/>
          <w:iCs w:val="0"/>
          <w:color w:val="auto"/>
          <w:sz w:val="22"/>
          <w:szCs w:val="22"/>
        </w:rPr>
        <w:t>571. cântico quântico, 1 abril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 os escritores soubessem física quântica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saberiam como as suas obras se disseminam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uma partícula associada à sua antipartícula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um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anti-b-mesão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associado ao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b-mesão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mas deteriorando-se mais depressa que 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b-mesão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meio da maléfica antimatéria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vagueando pelo universo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pluriverso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se os escritores soubessem física quântica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viveriam todos nos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pois é aqui que o alter ego é a chave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 maior questão da existência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nasceu e como vai morrer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este nosso universo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rStyle w:val="SubtleEmphasis"/>
          <w:i/>
          <w:iCs w:val="0"/>
          <w:color w:val="auto"/>
          <w:sz w:val="22"/>
          <w:szCs w:val="22"/>
        </w:rPr>
      </w:pPr>
      <w:r w:rsidRPr="000138FC">
        <w:rPr>
          <w:rStyle w:val="SubtleEmphasis"/>
          <w:iCs w:val="0"/>
          <w:color w:val="auto"/>
          <w:sz w:val="22"/>
          <w:szCs w:val="22"/>
        </w:rPr>
        <w:lastRenderedPageBreak/>
        <w:t>572. dezoito anos depois (à ni), 3 abr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te conheci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cheiravas a flores silvestres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hoje sabes a frutos maduros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entretanto houve primaveras nos olhos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outonos nas mãos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os sois que passaram não encobriram as nuvens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as luas que despontaram não pararam as marés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eclipses foram sempre fugazes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esta vida que prolongamos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enquanto nos deixarem viver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583. dia da mãe #2, 5 maio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nini de todos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hoje é o teu dia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filhos e filhas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marido também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quem não te sabia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mãe destas 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quem te quer bem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nini de todos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dizem que mãe não tem rima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claro que rima tem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carinho e amor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este poeta também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sofrimento e dor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beijos e lágrimas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emoção e alegrias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mãe é cheia de rimas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mulher das minhas folias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nini de todos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cheiras a coco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sabes a morangos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nascida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lisboa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casada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sydney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trabalhas açorianidades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neste mundo oco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cheio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djangos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maria nini de todos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distribuis felicidades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588. as 4 idades do homem (revisitadas), 24 maio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adoro as quatro idades do homem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infante de sonhos húmidos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mil e um futuros sem pressas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adolescente de sonhos psicadélicos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pressa do futuro que se pode perder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 meia idade de sonhos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pesadélicos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com a lentidão de quem viveu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necessidade de contemplar o vivido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reviver conquistas esquecer amarguras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 última etapa sem sonhos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délicos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medos e sem futuro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esperando encontrar a alma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alzheimer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nem demências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590. a alma dos poetas, 3 junho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da alma dos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mesmo da </w:t>
      </w:r>
      <w:proofErr w:type="gramStart"/>
      <w:r w:rsidRPr="000138FC">
        <w:rPr>
          <w:rFonts w:ascii="Century Gothic" w:hAnsi="Century Gothic" w:cstheme="minorHAnsi"/>
          <w:sz w:val="22"/>
          <w:szCs w:val="22"/>
        </w:rPr>
        <w:t>do ramos rosa</w:t>
      </w:r>
      <w:proofErr w:type="gramEnd"/>
    </w:p>
    <w:p w:rsidR="00F34675" w:rsidRPr="000138FC" w:rsidRDefault="00F34675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conheço o cheiro da poesia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mesmo do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nuno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júdice</w:t>
      </w:r>
      <w:proofErr w:type="spellEnd"/>
    </w:p>
    <w:p w:rsidR="00F34675" w:rsidRPr="000138FC" w:rsidRDefault="00F34675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sei a cor de qualquer verso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mesmo do alexandre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o’neill</w:t>
      </w:r>
      <w:proofErr w:type="spellEnd"/>
    </w:p>
    <w:p w:rsidR="00F34675" w:rsidRPr="000138FC" w:rsidRDefault="00F34675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perco-me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maiakovski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visito o uivo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allen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ginsberg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por entre as denúncias de daniel filipe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os alertas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lawrence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ferlinghetti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da alma dos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nem dos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emigraram todos desgostosos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fugiram envergonhados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desta escravidão que nos impõem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destas grilhetas invisíveis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meros robôs em mundos alternativos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comandados à distância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dentro de um jogo de computador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que insistimos em chamar 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alguém joga com ela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o sabermos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não sei da alma dos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dos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da 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E00100" w:rsidRPr="000138FC" w:rsidRDefault="00E00100" w:rsidP="000132D8">
      <w:pPr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602. reminiscências, moinhos 22/06/2013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quero regredir à infância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até aos anos da inocência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sonhos ingénuos e aspirações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tudo era bem mais simples e banal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sabíamos de onde vínhamos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repetíamos ciclos de antanho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havia quatro estações</w:t>
      </w:r>
      <w:r w:rsidRPr="000138FC">
        <w:rPr>
          <w:rFonts w:ascii="Century Gothic" w:hAnsi="Century Gothic" w:cstheme="minorHAnsi"/>
          <w:sz w:val="22"/>
          <w:szCs w:val="22"/>
        </w:rPr>
        <w:tab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tudo era bem mais simples e banal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estradas lentas com destinos certos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paragens em todos os apeadeiros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plantar uma árvore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escrever um livro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conceber um filho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tudo era bem mais simples e banal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sobreviver à guerra colonial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arranjar emprego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subir na vida a pulso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criar família e viver sacrifícios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valia sempre a pena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tudo era bem mais simples e banal</w:t>
      </w: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303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617. geometrias, moinhos 02 ago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elipse veio à janela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mordaz sorriu com malícia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lenta, descreveu um círculo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um dichote brejeiro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triangulou um piscar de olho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numa hipérbole sensual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uma risada estrídula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sentou-se quadrada no meu colo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622. este tempo 14/8/2013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este tempo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voa sob meus pés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neto do tempo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não ambulava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minha juventude</w:t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643. delicodoce, 2 ou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diz a minha mãe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eu creio nela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que duas tias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quando nasci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me deram muita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água açucarada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mesmo muita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muitas vezes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está explicado o porquê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eu ser uma criatura doce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  <w:lang w:val="fr-FR"/>
        </w:rPr>
      </w:pPr>
      <w:r w:rsidRPr="000138FC">
        <w:rPr>
          <w:sz w:val="22"/>
          <w:szCs w:val="22"/>
        </w:rPr>
        <w:t xml:space="preserve">654. </w:t>
      </w:r>
      <w:r w:rsidRPr="000138FC">
        <w:rPr>
          <w:sz w:val="22"/>
          <w:szCs w:val="22"/>
          <w:lang w:val="fr-FR"/>
        </w:rPr>
        <w:t xml:space="preserve">les parapluies de </w:t>
      </w:r>
      <w:proofErr w:type="spellStart"/>
      <w:r w:rsidRPr="000138FC">
        <w:rPr>
          <w:sz w:val="22"/>
          <w:szCs w:val="22"/>
          <w:lang w:val="fr-FR"/>
        </w:rPr>
        <w:t>cherbourg</w:t>
      </w:r>
      <w:proofErr w:type="spellEnd"/>
      <w:r w:rsidRPr="000138FC">
        <w:rPr>
          <w:sz w:val="22"/>
          <w:szCs w:val="22"/>
          <w:lang w:val="fr-FR"/>
        </w:rPr>
        <w:t xml:space="preserve">, </w:t>
      </w:r>
      <w:proofErr w:type="spellStart"/>
      <w:r w:rsidRPr="000138FC">
        <w:rPr>
          <w:sz w:val="22"/>
          <w:szCs w:val="22"/>
          <w:lang w:val="fr-FR"/>
        </w:rPr>
        <w:t>moinhos</w:t>
      </w:r>
      <w:proofErr w:type="spellEnd"/>
      <w:r w:rsidRPr="000138FC">
        <w:rPr>
          <w:sz w:val="22"/>
          <w:szCs w:val="22"/>
          <w:lang w:val="fr-FR"/>
        </w:rPr>
        <w:t xml:space="preserve">, </w:t>
      </w:r>
      <w:proofErr w:type="spellStart"/>
      <w:r w:rsidRPr="000138FC">
        <w:rPr>
          <w:sz w:val="22"/>
          <w:szCs w:val="22"/>
          <w:lang w:val="fr-FR"/>
        </w:rPr>
        <w:t>maio</w:t>
      </w:r>
      <w:proofErr w:type="spellEnd"/>
      <w:r w:rsidRPr="000138FC">
        <w:rPr>
          <w:sz w:val="22"/>
          <w:szCs w:val="22"/>
          <w:lang w:val="fr-FR"/>
        </w:rPr>
        <w:t xml:space="preserve"> 30, 2014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  <w:lang w:val="fr-FR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a louca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chaillot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encontrou as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demoiselles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d’avignon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virginia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woolf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deu um brado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aos pássaros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hitchcock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  <w:r w:rsidRPr="000138FC">
        <w:rPr>
          <w:rFonts w:ascii="Century Gothic" w:hAnsi="Century Gothic" w:cstheme="minorHAnsi"/>
          <w:sz w:val="22"/>
          <w:szCs w:val="22"/>
          <w:lang w:val="en-US"/>
        </w:rPr>
        <w:t xml:space="preserve">e bob </w:t>
      </w:r>
      <w:proofErr w:type="spellStart"/>
      <w:r w:rsidRPr="000138FC">
        <w:rPr>
          <w:rFonts w:ascii="Century Gothic" w:hAnsi="Century Gothic" w:cstheme="minorHAnsi"/>
          <w:sz w:val="22"/>
          <w:szCs w:val="22"/>
          <w:lang w:val="en-US"/>
        </w:rPr>
        <w:t>dylan</w:t>
      </w:r>
      <w:proofErr w:type="spellEnd"/>
      <w:r w:rsidRPr="000138FC">
        <w:rPr>
          <w:rFonts w:ascii="Century Gothic" w:hAnsi="Century Gothic" w:cstheme="minorHAnsi"/>
          <w:sz w:val="22"/>
          <w:szCs w:val="22"/>
          <w:lang w:val="en-US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  <w:lang w:val="en-US"/>
        </w:rPr>
        <w:t>lamuriou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  <w:r w:rsidRPr="000138FC">
        <w:rPr>
          <w:rFonts w:ascii="Century Gothic" w:hAnsi="Century Gothic" w:cstheme="minorHAnsi"/>
          <w:sz w:val="22"/>
          <w:szCs w:val="22"/>
          <w:lang w:val="en-US"/>
        </w:rPr>
        <w:t>the times, they are a changing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b/>
          <w:i/>
          <w:sz w:val="22"/>
          <w:szCs w:val="22"/>
          <w:lang w:val="en-US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iCs/>
          <w:sz w:val="22"/>
          <w:szCs w:val="22"/>
        </w:rPr>
      </w:pPr>
    </w:p>
    <w:p w:rsidR="009267FE" w:rsidRPr="000138FC" w:rsidRDefault="009267FE" w:rsidP="000132D8">
      <w:pPr>
        <w:keepNext/>
        <w:ind w:firstLine="142"/>
        <w:jc w:val="left"/>
        <w:outlineLvl w:val="3"/>
        <w:rPr>
          <w:rFonts w:ascii="Century Gothic" w:hAnsi="Century Gothic" w:cstheme="minorHAnsi"/>
          <w:b/>
          <w:i/>
          <w:sz w:val="22"/>
          <w:szCs w:val="22"/>
        </w:rPr>
      </w:pPr>
      <w:r w:rsidRPr="000138FC">
        <w:rPr>
          <w:rFonts w:ascii="Century Gothic" w:hAnsi="Century Gothic" w:cstheme="minorHAnsi"/>
          <w:b/>
          <w:i/>
          <w:sz w:val="22"/>
          <w:szCs w:val="22"/>
        </w:rPr>
        <w:t>664. olhos de musgo, moinhos, 29/8/2014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bCs/>
          <w:iCs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espreito a meu lado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endormida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mulher de olhos de musgo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silente nesta pradaria de leitos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búfalos nem bisontes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acaricio os seios desta montanha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disforme em tons de musgão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percorro seus vales e desfiladeiros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cavalgadas eróticas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acordo ofegante nesta areia vazia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olho em volta e vejo milhafres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pairando em círculos sobre a presa</w:t>
      </w: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665. canseiras, moinhos, 29/8/2014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canseira da 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só vale a pena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 for vivida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[que a canseira da morte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nunca vale a pena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  <w:r w:rsidRPr="000138FC">
        <w:rPr>
          <w:rFonts w:ascii="Century Gothic" w:hAnsi="Century Gothic" w:cstheme="minorHAnsi"/>
          <w:sz w:val="22"/>
          <w:szCs w:val="22"/>
          <w:lang w:val="en-US"/>
        </w:rPr>
        <w:t xml:space="preserve">ser </w:t>
      </w:r>
      <w:proofErr w:type="spellStart"/>
      <w:r w:rsidRPr="000138FC">
        <w:rPr>
          <w:rFonts w:ascii="Century Gothic" w:hAnsi="Century Gothic" w:cstheme="minorHAnsi"/>
          <w:sz w:val="22"/>
          <w:szCs w:val="22"/>
          <w:lang w:val="en-US"/>
        </w:rPr>
        <w:t>morrida</w:t>
      </w:r>
      <w:proofErr w:type="spellEnd"/>
      <w:r w:rsidRPr="000138FC">
        <w:rPr>
          <w:rFonts w:ascii="Century Gothic" w:hAnsi="Century Gothic" w:cstheme="minorHAnsi"/>
          <w:sz w:val="22"/>
          <w:szCs w:val="22"/>
          <w:lang w:val="en-US"/>
        </w:rPr>
        <w:t>]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iCs/>
          <w:sz w:val="22"/>
          <w:szCs w:val="22"/>
          <w:lang w:val="en-US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668 outro céu, lomba da maia 23 janeiro 2015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rafid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caminha seguro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sob o seu fez ou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taburch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tremores nem medos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entra calmamente onde o mandaram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abre a túnica e todos veem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cinto de explosivos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 xml:space="preserve">sobre 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cirwal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(ceroulas)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com este gesto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partiu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busca de 72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barbies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no céu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683. geometrias ii, 18/1/2016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saí para a rua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tive um acidente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vida é uma geometria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primeiro entrei num círculo vicioso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lembrei-me do triângulo amoroso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só encontrei bestas quadradas</w:t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686 saudade do que nunca foi, 19/2/2016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ind w:left="708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«ah, não há saudades mais dolorosas</w:t>
      </w:r>
    </w:p>
    <w:p w:rsidR="009267FE" w:rsidRPr="000138FC" w:rsidRDefault="009267FE" w:rsidP="000132D8">
      <w:pPr>
        <w:ind w:left="708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 xml:space="preserve"> do que as das coisas que nunca foram!»</w:t>
      </w:r>
    </w:p>
    <w:p w:rsidR="009267FE" w:rsidRPr="000138FC" w:rsidRDefault="009267FE" w:rsidP="000132D8">
      <w:pPr>
        <w:ind w:left="708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 xml:space="preserve">bernardo soares, (heterónimo </w:t>
      </w:r>
      <w:proofErr w:type="spellStart"/>
      <w:r w:rsidRPr="000138FC">
        <w:rPr>
          <w:rFonts w:ascii="Century Gothic" w:hAnsi="Century Gothic" w:cstheme="minorHAnsi"/>
          <w:i/>
          <w:sz w:val="22"/>
          <w:szCs w:val="22"/>
        </w:rPr>
        <w:t>fernando</w:t>
      </w:r>
      <w:proofErr w:type="spellEnd"/>
      <w:r w:rsidRPr="000138FC">
        <w:rPr>
          <w:rFonts w:ascii="Century Gothic" w:hAnsi="Century Gothic" w:cstheme="minorHAnsi"/>
          <w:i/>
          <w:sz w:val="22"/>
          <w:szCs w:val="22"/>
        </w:rPr>
        <w:t xml:space="preserve"> pessoa), </w:t>
      </w:r>
    </w:p>
    <w:p w:rsidR="009267FE" w:rsidRPr="000138FC" w:rsidRDefault="009267FE" w:rsidP="000132D8">
      <w:pPr>
        <w:ind w:left="708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in livro do desassossego (fragmento 92)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tenho tanta saudade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que nunca aconteceu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só o poeta pode fazer acontecer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aquilo de que temos saudade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por nunca ter acontecido</w:t>
      </w: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425"/>
          <w:tab w:val="left" w:pos="851"/>
          <w:tab w:val="left" w:pos="1276"/>
          <w:tab w:val="left" w:pos="1701"/>
          <w:tab w:val="left" w:pos="1985"/>
          <w:tab w:val="left" w:pos="2410"/>
          <w:tab w:val="left" w:pos="2694"/>
        </w:tabs>
        <w:ind w:left="425"/>
        <w:jc w:val="left"/>
        <w:rPr>
          <w:rFonts w:ascii="Century Gothic" w:hAnsi="Century Gothic" w:cstheme="minorHAnsi"/>
          <w:i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rFonts w:eastAsia="Corbel"/>
          <w:sz w:val="22"/>
          <w:szCs w:val="22"/>
        </w:rPr>
      </w:pPr>
      <w:r w:rsidRPr="000138FC">
        <w:rPr>
          <w:rFonts w:eastAsia="Corbel"/>
          <w:sz w:val="22"/>
          <w:szCs w:val="22"/>
        </w:rPr>
        <w:t xml:space="preserve">701. morrer como o mar </w:t>
      </w:r>
      <w:proofErr w:type="spellStart"/>
      <w:r w:rsidRPr="000138FC">
        <w:rPr>
          <w:rFonts w:eastAsia="Corbel"/>
          <w:sz w:val="22"/>
          <w:szCs w:val="22"/>
        </w:rPr>
        <w:t>aral</w:t>
      </w:r>
      <w:proofErr w:type="spellEnd"/>
      <w:r w:rsidRPr="000138FC">
        <w:rPr>
          <w:rFonts w:eastAsia="Corbel"/>
          <w:sz w:val="22"/>
          <w:szCs w:val="22"/>
        </w:rPr>
        <w:t>, 14/10/17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o rio da minha vida está assoreado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a minha barragem secou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as nuvens não trazem chuva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a essência da poesia não se discute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faz-se, escreve-se, lê-se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a poesia liberta-nos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voamos nas suas asas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abrimos todas as grades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o meu destino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é rumar na musa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desaguar na foz</w:t>
      </w:r>
    </w:p>
    <w:p w:rsidR="009267FE" w:rsidRPr="000138FC" w:rsidRDefault="009267FE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 xml:space="preserve">morrer como o mar </w:t>
      </w:r>
      <w:r w:rsidR="003454D6" w:rsidRPr="000138FC">
        <w:rPr>
          <w:rFonts w:ascii="Century Gothic" w:eastAsia="Corbel" w:hAnsi="Century Gothic" w:cstheme="minorHAnsi"/>
          <w:sz w:val="22"/>
          <w:szCs w:val="22"/>
        </w:rPr>
        <w:t>Aral</w:t>
      </w:r>
    </w:p>
    <w:p w:rsidR="003454D6" w:rsidRDefault="003454D6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E136FD" w:rsidRDefault="00E136FD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E136FD" w:rsidRPr="000138FC" w:rsidRDefault="00E136FD" w:rsidP="00E136FD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705.  ainda queria sonhar que havia futuro 25.6.2019</w:t>
      </w:r>
    </w:p>
    <w:p w:rsidR="00E136FD" w:rsidRPr="000138FC" w:rsidRDefault="00E136FD" w:rsidP="00E136FD">
      <w:pPr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nasci de bruma e de névoa me finarei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 nalguns dias alumiei a triste sina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noutros apaguei a musa divina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palavras que jamais escreverei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queria que a terra fosse plana 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já temos idiotas quanto basta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religiões e políticos só na cataplana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lume brando com tempero que satisfaça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deem-me outro povo menos manso 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gente de sangue na venta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capaz de vencer a tormenta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sair deste letargo deste descanso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capaz de construir um futuro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prender os corruptos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pedófilos e outros abusadores </w:t>
      </w:r>
    </w:p>
    <w:p w:rsidR="00E136FD" w:rsidRPr="000138FC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ter um projeto nascituro</w:t>
      </w:r>
    </w:p>
    <w:p w:rsidR="00E136FD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 sonho recompensador</w:t>
      </w:r>
    </w:p>
    <w:p w:rsidR="00E136FD" w:rsidRDefault="00E136FD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D14A33" w:rsidRDefault="00D14A33" w:rsidP="00E136FD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122C1" w:rsidRPr="002643F7" w:rsidRDefault="00C122C1" w:rsidP="00C122C1">
      <w:pPr>
        <w:pStyle w:val="Heading4"/>
      </w:pPr>
      <w:bookmarkStart w:id="6" w:name="_Hlk12369728"/>
      <w:r w:rsidRPr="002643F7">
        <w:t>706. veio o outono 22.9.18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os esbirros te cercarem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apenas beijos tapem a tua boca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as espingardas apontarem ao teu coração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apenas rosas sejam disparadas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os advogados vierem para te comprar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apenas dirás sim ao amor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vierem para te algemar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apenas as lágrimas te aprisionem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chegarem para roubar o teu voto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só os teus sonhos sejam arrebatados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quando vierem para te roubar a vida</w:t>
      </w:r>
    </w:p>
    <w:p w:rsidR="00C122C1" w:rsidRPr="00950FC1" w:rsidRDefault="00C122C1" w:rsidP="00C122C1">
      <w:pPr>
        <w:jc w:val="left"/>
        <w:rPr>
          <w:rFonts w:ascii="Century Gothic" w:hAnsi="Century Gothic"/>
        </w:rPr>
      </w:pPr>
      <w:r w:rsidRPr="00950FC1">
        <w:rPr>
          <w:rFonts w:ascii="Century Gothic" w:hAnsi="Century Gothic"/>
        </w:rPr>
        <w:t>que apenas te levem o outono</w:t>
      </w:r>
    </w:p>
    <w:p w:rsidR="00C122C1" w:rsidRDefault="00C122C1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D6CF3" w:rsidRDefault="00CD6CF3" w:rsidP="00C122C1">
      <w:pPr>
        <w:jc w:val="left"/>
        <w:rPr>
          <w:rFonts w:ascii="Century Gothic" w:hAnsi="Century Gothic" w:cstheme="minorHAnsi"/>
          <w:b/>
          <w:bCs/>
          <w:i/>
          <w:lang w:eastAsia="pt-PT"/>
        </w:rPr>
      </w:pPr>
    </w:p>
    <w:p w:rsidR="00C122C1" w:rsidRDefault="00C122C1" w:rsidP="00C122C1">
      <w:pPr>
        <w:rPr>
          <w:rFonts w:ascii="Century Gothic" w:hAnsi="Century Gothic"/>
        </w:rPr>
      </w:pPr>
    </w:p>
    <w:p w:rsidR="00C122C1" w:rsidRPr="00C45C8A" w:rsidRDefault="00C122C1" w:rsidP="00C122C1">
      <w:pPr>
        <w:pStyle w:val="Heading4"/>
        <w:jc w:val="left"/>
      </w:pPr>
      <w:r w:rsidRPr="00C45C8A">
        <w:lastRenderedPageBreak/>
        <w:t xml:space="preserve">707 </w:t>
      </w:r>
      <w:r w:rsidRPr="00C45C8A">
        <w:rPr>
          <w:noProof/>
        </w:rPr>
        <w:t>votos</w:t>
      </w:r>
      <w:r w:rsidRPr="00C45C8A">
        <w:t xml:space="preserve"> 2019 26.12.18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 xml:space="preserve">que venha um asteroide 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 xml:space="preserve">ou o planeta </w:t>
      </w:r>
      <w:proofErr w:type="spellStart"/>
      <w:r w:rsidRPr="00C45C8A">
        <w:rPr>
          <w:rFonts w:ascii="Century Gothic" w:hAnsi="Century Gothic"/>
        </w:rPr>
        <w:t>nibiru</w:t>
      </w:r>
      <w:proofErr w:type="spellEnd"/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 xml:space="preserve">que </w:t>
      </w:r>
      <w:proofErr w:type="spellStart"/>
      <w:r w:rsidRPr="00C45C8A">
        <w:rPr>
          <w:rFonts w:ascii="Century Gothic" w:hAnsi="Century Gothic"/>
        </w:rPr>
        <w:t>yellowstone</w:t>
      </w:r>
      <w:proofErr w:type="spellEnd"/>
      <w:r w:rsidRPr="00C45C8A">
        <w:rPr>
          <w:rFonts w:ascii="Century Gothic" w:hAnsi="Century Gothic"/>
        </w:rPr>
        <w:t xml:space="preserve"> entre em erupção fatal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 xml:space="preserve">ou o filho de </w:t>
      </w:r>
      <w:proofErr w:type="spellStart"/>
      <w:r w:rsidRPr="00C45C8A">
        <w:rPr>
          <w:rFonts w:ascii="Century Gothic" w:hAnsi="Century Gothic"/>
        </w:rPr>
        <w:t>cracatoa</w:t>
      </w:r>
      <w:proofErr w:type="spellEnd"/>
      <w:r w:rsidRPr="00C45C8A">
        <w:rPr>
          <w:rFonts w:ascii="Century Gothic" w:hAnsi="Century Gothic"/>
        </w:rPr>
        <w:t xml:space="preserve"> 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 xml:space="preserve">ou que o mar vomite 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>todos os oceanos de plásticos e nos engula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>que os maremotos, terramotos destruam esta humanidade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>e que 2019 assista a um novo mundo</w:t>
      </w:r>
    </w:p>
    <w:p w:rsidR="00C122C1" w:rsidRPr="00C45C8A" w:rsidRDefault="00C122C1" w:rsidP="00C122C1">
      <w:pPr>
        <w:jc w:val="left"/>
        <w:rPr>
          <w:rFonts w:ascii="Century Gothic" w:hAnsi="Century Gothic"/>
        </w:rPr>
      </w:pPr>
      <w:r w:rsidRPr="00C45C8A">
        <w:rPr>
          <w:rFonts w:ascii="Century Gothic" w:hAnsi="Century Gothic"/>
        </w:rPr>
        <w:t>começando do zero absoluto</w:t>
      </w:r>
    </w:p>
    <w:p w:rsidR="00C122C1" w:rsidRPr="00677F13" w:rsidRDefault="00C122C1" w:rsidP="00C122C1">
      <w:pPr>
        <w:rPr>
          <w:rFonts w:ascii="Century Gothic" w:hAnsi="Century Gothic"/>
        </w:rPr>
      </w:pPr>
    </w:p>
    <w:p w:rsidR="00D14A33" w:rsidRDefault="00D14A33">
      <w:pPr>
        <w:jc w:val="left"/>
      </w:pPr>
    </w:p>
    <w:p w:rsidR="00D14A33" w:rsidRDefault="00D14A33">
      <w:pPr>
        <w:jc w:val="left"/>
      </w:pPr>
    </w:p>
    <w:p w:rsidR="00D14A33" w:rsidRDefault="00B03B51">
      <w:pPr>
        <w:jc w:val="left"/>
      </w:pPr>
      <w:r>
        <w:pict>
          <v:rect id="_x0000_i1026" style="width:0;height:1.5pt" o:hralign="center" o:hrstd="t" o:hr="t" fillcolor="#a0a0a0" stroked="f"/>
        </w:pict>
      </w:r>
      <w:bookmarkStart w:id="7" w:name="_GoBack"/>
      <w:bookmarkEnd w:id="7"/>
    </w:p>
    <w:p w:rsidR="00D14A33" w:rsidRDefault="00D14A33">
      <w:pPr>
        <w:jc w:val="left"/>
      </w:pPr>
    </w:p>
    <w:p w:rsidR="00D14A33" w:rsidRDefault="00D14A33">
      <w:pPr>
        <w:jc w:val="left"/>
      </w:pPr>
    </w:p>
    <w:bookmarkEnd w:id="6"/>
    <w:p w:rsidR="00E136FD" w:rsidRPr="000138FC" w:rsidRDefault="00E136FD" w:rsidP="00CD6CF3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E136FD">
      <w:pPr>
        <w:rPr>
          <w:rFonts w:ascii="Century Gothic" w:hAnsi="Century Gothic" w:cstheme="minorHAnsi"/>
          <w:sz w:val="22"/>
          <w:szCs w:val="22"/>
        </w:rPr>
      </w:pPr>
    </w:p>
    <w:p w:rsidR="00C122C1" w:rsidRPr="002F4051" w:rsidRDefault="00C122C1" w:rsidP="00C122C1">
      <w:pPr>
        <w:pStyle w:val="Heading4"/>
      </w:pPr>
      <w:r w:rsidRPr="002F4051">
        <w:t>710. não quero saber o teu nome, 4.8.2019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não quero saber o teu nome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nem a tua idade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 xml:space="preserve">nem o teu bairro 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nem o teu emprego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não quero saber a tua riqueza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nem o teu carro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nem as tuas férias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nem a tua família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quero saber como tratas as estrelas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e os animais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quero saber onde nasce teu sorriso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e as tuas lágrimas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quero saber como tratas as nuvens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e a bruma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e o sol pôr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 xml:space="preserve">quero saber como sonhas 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onde moram teus sonhos</w:t>
      </w:r>
    </w:p>
    <w:p w:rsidR="00C122C1" w:rsidRPr="00147E1C" w:rsidRDefault="00C122C1" w:rsidP="00C122C1">
      <w:pPr>
        <w:jc w:val="left"/>
        <w:rPr>
          <w:rFonts w:ascii="Century Gothic" w:hAnsi="Century Gothic"/>
        </w:rPr>
      </w:pPr>
      <w:r w:rsidRPr="00147E1C">
        <w:rPr>
          <w:rFonts w:ascii="Century Gothic" w:hAnsi="Century Gothic"/>
        </w:rPr>
        <w:t>e se neles há lugar para os meus</w:t>
      </w:r>
    </w:p>
    <w:p w:rsidR="00E136FD" w:rsidRPr="000138FC" w:rsidRDefault="00E136FD" w:rsidP="00C122C1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E136FD" w:rsidRPr="000138FC" w:rsidRDefault="00E136FD" w:rsidP="00C122C1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3454D6" w:rsidRPr="000138FC" w:rsidRDefault="003454D6" w:rsidP="00C122C1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80EEA" w:rsidRPr="000138FC" w:rsidRDefault="00980EEA" w:rsidP="000132D8">
      <w:pPr>
        <w:pStyle w:val="Heading1"/>
        <w:rPr>
          <w:rFonts w:cstheme="minorHAnsi"/>
          <w:noProof/>
          <w:sz w:val="22"/>
          <w:szCs w:val="22"/>
        </w:rPr>
      </w:pPr>
      <w:bookmarkStart w:id="8" w:name="_planeta_timor"/>
      <w:bookmarkEnd w:id="8"/>
      <w:r w:rsidRPr="000138FC">
        <w:rPr>
          <w:rFonts w:cstheme="minorHAnsi"/>
          <w:noProof/>
          <w:sz w:val="22"/>
          <w:szCs w:val="22"/>
        </w:rPr>
        <w:lastRenderedPageBreak/>
        <w:t>planeta timor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noProof/>
          <w:sz w:val="22"/>
          <w:szCs w:val="22"/>
        </w:rPr>
        <w:drawing>
          <wp:inline distT="0" distB="0" distL="0" distR="0">
            <wp:extent cx="4400550" cy="5400675"/>
            <wp:effectExtent l="0" t="0" r="0" b="9525"/>
            <wp:docPr id="1" name="Picture 1" descr="C:\Users\chrys\AppData\Local\Microsoft\Windows\INetCache\Content.Word\TI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ys\AppData\Local\Microsoft\Windows\INetCache\Content.Word\TIMO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FE" w:rsidRPr="000138FC" w:rsidRDefault="009267FE" w:rsidP="000132D8">
      <w:pPr>
        <w:widowControl w:val="0"/>
        <w:autoSpaceDE w:val="0"/>
        <w:autoSpaceDN w:val="0"/>
        <w:adjustRightInd w:val="0"/>
        <w:jc w:val="left"/>
        <w:rPr>
          <w:rStyle w:val="SubtleReference"/>
          <w:rFonts w:ascii="Century Gothic" w:hAnsi="Century Gothic" w:cstheme="minorHAnsi"/>
          <w:sz w:val="22"/>
          <w:szCs w:val="22"/>
        </w:rPr>
      </w:pPr>
      <w:r w:rsidRPr="000138FC">
        <w:rPr>
          <w:rStyle w:val="SubtleReference"/>
          <w:rFonts w:ascii="Century Gothic" w:hAnsi="Century Gothic" w:cstheme="minorHAnsi"/>
          <w:sz w:val="22"/>
          <w:szCs w:val="22"/>
        </w:rPr>
        <w:t xml:space="preserve">      pintura de margarida bem madruga, oferta ao </w:t>
      </w:r>
      <w:proofErr w:type="spellStart"/>
      <w:r w:rsidRPr="000138FC">
        <w:rPr>
          <w:rStyle w:val="SubtleReference"/>
          <w:rFonts w:ascii="Century Gothic" w:hAnsi="Century Gothic" w:cstheme="minorHAnsi"/>
          <w:sz w:val="22"/>
          <w:szCs w:val="22"/>
        </w:rPr>
        <w:t>cnrt</w:t>
      </w:r>
      <w:proofErr w:type="spellEnd"/>
      <w:r w:rsidRPr="000138FC">
        <w:rPr>
          <w:rStyle w:val="SubtleReference"/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0138FC">
        <w:rPr>
          <w:rStyle w:val="SubtleReference"/>
          <w:rFonts w:ascii="Century Gothic" w:hAnsi="Century Gothic" w:cstheme="minorHAnsi"/>
          <w:sz w:val="22"/>
          <w:szCs w:val="22"/>
        </w:rPr>
        <w:t>timor-leste</w:t>
      </w:r>
      <w:proofErr w:type="spellEnd"/>
      <w:r w:rsidRPr="000138FC">
        <w:rPr>
          <w:rStyle w:val="SubtleReference"/>
          <w:rFonts w:ascii="Century Gothic" w:hAnsi="Century Gothic" w:cstheme="minorHAnsi"/>
          <w:sz w:val="22"/>
          <w:szCs w:val="22"/>
        </w:rPr>
        <w:t>, 1999</w:t>
      </w:r>
    </w:p>
    <w:p w:rsidR="009267FE" w:rsidRPr="000138FC" w:rsidRDefault="009267FE" w:rsidP="000132D8">
      <w:pPr>
        <w:widowControl w:val="0"/>
        <w:autoSpaceDE w:val="0"/>
        <w:autoSpaceDN w:val="0"/>
        <w:adjustRightInd w:val="0"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widowControl w:val="0"/>
        <w:autoSpaceDE w:val="0"/>
        <w:autoSpaceDN w:val="0"/>
        <w:adjustRightInd w:val="0"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widowControl w:val="0"/>
        <w:autoSpaceDE w:val="0"/>
        <w:autoSpaceDN w:val="0"/>
        <w:adjustRightInd w:val="0"/>
        <w:jc w:val="left"/>
        <w:rPr>
          <w:rFonts w:ascii="Century Gothic" w:hAnsi="Century Gothic" w:cstheme="minorHAnsi"/>
          <w:sz w:val="22"/>
          <w:szCs w:val="22"/>
        </w:rPr>
      </w:pPr>
    </w:p>
    <w:p w:rsidR="00980EEA" w:rsidRPr="000138FC" w:rsidRDefault="00980EEA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widowControl w:val="0"/>
        <w:autoSpaceDE w:val="0"/>
        <w:autoSpaceDN w:val="0"/>
        <w:adjustRightInd w:val="0"/>
        <w:ind w:left="4935"/>
        <w:jc w:val="left"/>
        <w:rPr>
          <w:rFonts w:ascii="Century Gothic" w:hAnsi="Century Gothic" w:cstheme="minorHAnsi"/>
          <w:color w:val="4F4C4D"/>
          <w:sz w:val="22"/>
          <w:szCs w:val="22"/>
        </w:rPr>
        <w:sectPr w:rsidR="009267FE" w:rsidRPr="000138FC" w:rsidSect="00795C2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418" w:right="1701" w:bottom="1418" w:left="1701" w:header="1021" w:footer="1021" w:gutter="0"/>
          <w:cols w:space="720"/>
          <w:docGrid w:linePitch="326"/>
        </w:sect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547. eleições sem lições em timor, 8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díli 23 setembro 1973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cheguei hoje a timor português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 vinda marcará a minha vida para sempre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o saber nunca mais nada será igual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futuro começa hoje e aqui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entrei no tempo da ditadura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sairei na democracia adiada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 bagagem guardo sabores,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imagens e odores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sonhos de pátria e amores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divórcios e outras dores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cheguei sem bandeiras nem causas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parti rebelde revolucionário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tinha uma voz e usei-a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tinha pena e escrevi sem parar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pari mais livros que filhos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para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bi-beres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mauberes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48 anos de longo inverno da ditadura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24 de luta independentista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agora que a lois vai cheia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não se passa na seissal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já maromác se apaziguou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crescem os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lafaek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nos areais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perdida a riqueza do </w:t>
      </w:r>
      <w:proofErr w:type="gramStart"/>
      <w:r w:rsidRPr="000138FC">
        <w:rPr>
          <w:rFonts w:ascii="Century Gothic" w:hAnsi="Century Gothic" w:cstheme="minorHAnsi"/>
          <w:sz w:val="22"/>
          <w:szCs w:val="22"/>
        </w:rPr>
        <w:t>ai</w:t>
      </w:r>
      <w:proofErr w:type="gramEnd"/>
      <w:r w:rsidRPr="000138FC">
        <w:rPr>
          <w:rFonts w:ascii="Century Gothic" w:hAnsi="Century Gothic" w:cstheme="minorHAnsi"/>
          <w:sz w:val="22"/>
          <w:szCs w:val="22"/>
        </w:rPr>
        <w:t>-tassi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gorada a saga do café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resta o ouro negro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encher bolsos corruptos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matar a fome ao timor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perdido nas montanhas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luz, água ou telefone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repetindo gestos seculares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mascando sempre mascando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placebo de cal e harecan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com direito a voto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escolher quem o vai explorar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sob a capa diáfana da lei e ordem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cristianismo animista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oprimido sim </w:t>
      </w:r>
    </w:p>
    <w:p w:rsidR="009267FE" w:rsidRPr="000138FC" w:rsidRDefault="009267FE" w:rsidP="000132D8">
      <w:pPr>
        <w:ind w:left="720" w:firstLine="720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enfim livre.</w:t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86E82" w:rsidRPr="000138FC" w:rsidRDefault="00986E82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rStyle w:val="SubtleEmphasis"/>
          <w:i/>
          <w:iCs w:val="0"/>
          <w:sz w:val="22"/>
          <w:szCs w:val="22"/>
        </w:rPr>
      </w:pPr>
      <w:r w:rsidRPr="000138FC">
        <w:rPr>
          <w:rStyle w:val="SubtleEmphasis"/>
          <w:sz w:val="22"/>
          <w:szCs w:val="22"/>
        </w:rPr>
        <w:lastRenderedPageBreak/>
        <w:t>548. queria ser toké 11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queria ser toké e contar o que vi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desde que partiste em 1975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queria saber falar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dar os nomes os locais e os atos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todas as atrocidades, violência e mortes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testemunhei mudo na minha parede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queria ser toké e escrever tudo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contar o que não querem que se saiba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contar o que não queriam que se visse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contar os gritos que ninguém ouviu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ser água e apagar os fogos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extinguiram a nossa história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se não fora possível reconstruí-la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ser pássaro e levar nas asas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os que foram chacinados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violados, torturados e obnubilados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voar com as crianças que morreram de fome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mulheres tornadas estéreis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tanta coisa que queria dar-te timor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não posso senão escrever palavras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lembrar teu passado heroico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sonhar futuros ao teu lado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549. alucinação na areia branca (timor) 11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 maio em 1975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havia luar na areia branca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ondas na ressaca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caranguejos azuis na fina areia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baratas voadoras à frente dos faróis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eram pequenos os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lafaek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raros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quase se ouviam os corais a falar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 longe sem luzes em díli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o escuro dos montes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entre nós e o ataúro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deslizavam barcos espiões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antecipavam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komodo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ensaiavam invasões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corri a alertar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ninguém quis ouvir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escrevi e denunciei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chamaram-me alucinado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nunca imaginei o genocídio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jc w:val="left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550. timor nas alturas 15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queria subir ao tatamailau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pairar sobre as nuvens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das guerras, do ódio, das tribos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falar a língua franca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todos os timores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queria subir ao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matebian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ouvir o choro dos mortos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carpir os heróis esquecidos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queria subir ao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cailaco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ao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railaco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consolar as vítimas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liquiçá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beber o café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ermera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reconstruir o picadeiro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bobonaro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tomar banho no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marobo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ir à missa no suai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buscar as joias da rainha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covalima</w:t>
      </w:r>
      <w:proofErr w:type="spellEnd"/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passar a fronteira e voltar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chorar todos os conhecidos e os outros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quando as lágrimas secassem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minha palapa imaginária regressaria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mulher mais que inventada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 pente de moedas de prata ofertaria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vogando nas suas ribeiras e vales 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sussurrando no espesso arvoredo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desaguando no vale de vénus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nos seus beiros navegaria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 ataúro e ao Jaco rumando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desfrutando a paz e as belezas ancestrais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ouvindo os tokés e as baratas aladas voando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insetos projetados contra as janelas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atraídos pela luz do petromax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infância e a juventude são como uma bebedeira</w:t>
      </w:r>
    </w:p>
    <w:p w:rsidR="00640BB3" w:rsidRPr="000138FC" w:rsidRDefault="00640BB3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se lembram menos tu</w:t>
      </w:r>
    </w:p>
    <w:p w:rsidR="00640BB3" w:rsidRPr="000138FC" w:rsidRDefault="00640BB3" w:rsidP="00986E82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rStyle w:val="SubtleEmphasis"/>
          <w:i/>
          <w:iCs w:val="0"/>
          <w:sz w:val="22"/>
          <w:szCs w:val="22"/>
        </w:rPr>
      </w:pPr>
      <w:r w:rsidRPr="000138FC">
        <w:rPr>
          <w:rStyle w:val="SubtleEmphasis"/>
          <w:sz w:val="22"/>
          <w:szCs w:val="22"/>
        </w:rPr>
        <w:lastRenderedPageBreak/>
        <w:t>551. lágrimas por timor, até quando? 16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confesso sem vergonha nem temores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hoje os olhos transbordaram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lágrimas em cascata como diques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pior que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lois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quando chove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coração bateu impiedoso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olhos turvos a mente clara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as mãos trémulas de impotência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covas e nas valas comuns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muitos se agitaram com a morte gratuita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mais um casal de pais órfão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mais um filho varado às balas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razões nem justificações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poucas vozes serenas se ouviram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velhos ódios, vinganças acicatadas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povo dividido como em 1975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alguém capaz de congregar o povo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alguém capaz de governar para todos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alguém acima de agendas pessoais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alguém acima de partidos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temos de ultrapassar agosto 75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udt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fretilin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invasão indonésia e o genocídio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faça-se ou não justiça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urgente um passo em frente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urgente alguém com visão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 sonhador, um utópico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um poeta como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xanana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já foi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alguém que ame timor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do que ama suas crenças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do que ama suas ideias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do que ama sua família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talvez mesmo uma mulher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sensível e meiga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olhar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almendrado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pele tisnada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capaz de amar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impulsiva para acreditar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liberta de injustiças passadas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solta de ódios, vinganças e outras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capaz de depor as armas</w:t>
      </w:r>
    </w:p>
    <w:p w:rsidR="009267FE" w:rsidRPr="000138FC" w:rsidRDefault="009267FE" w:rsidP="00986E82">
      <w:pPr>
        <w:ind w:left="2172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todas e liderar.</w:t>
      </w:r>
      <w:r w:rsidRPr="000138FC">
        <w:rPr>
          <w:rStyle w:val="SubtleEmphasis"/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685 </w:t>
      </w:r>
      <w:proofErr w:type="spellStart"/>
      <w:r w:rsidRPr="000138FC">
        <w:rPr>
          <w:sz w:val="22"/>
          <w:szCs w:val="22"/>
        </w:rPr>
        <w:t>dili</w:t>
      </w:r>
      <w:proofErr w:type="spellEnd"/>
      <w:r w:rsidRPr="000138FC">
        <w:rPr>
          <w:sz w:val="22"/>
          <w:szCs w:val="22"/>
        </w:rPr>
        <w:t xml:space="preserve"> inundado, 6, fevº 2016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maromác zangou-se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ribeiras transbordantes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dili nada mudou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tudo alagado como dantes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décadas depois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os milhões do petróleo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dominam as águas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passados quarenta anos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dinheiro para voltar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dominam-me as mágoas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 minha saudade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rima com verdade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80EEA" w:rsidRPr="000138FC" w:rsidRDefault="00980EEA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543A4E" w:rsidRPr="000138FC" w:rsidRDefault="00543A4E" w:rsidP="000132D8">
      <w:pPr>
        <w:pStyle w:val="Heading1"/>
        <w:rPr>
          <w:rFonts w:cstheme="minorHAnsi"/>
          <w:sz w:val="22"/>
          <w:szCs w:val="22"/>
        </w:rPr>
      </w:pPr>
      <w:bookmarkStart w:id="9" w:name="_planeta_galiza"/>
      <w:bookmarkEnd w:id="9"/>
      <w:r w:rsidRPr="000138FC">
        <w:rPr>
          <w:rFonts w:cstheme="minorHAnsi"/>
          <w:sz w:val="22"/>
          <w:szCs w:val="22"/>
        </w:rPr>
        <w:t>planeta galiza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noProof/>
          <w:sz w:val="22"/>
          <w:szCs w:val="22"/>
        </w:rPr>
        <w:drawing>
          <wp:inline distT="0" distB="0" distL="0" distR="0" wp14:anchorId="2580B45A" wp14:editId="5593A6AD">
            <wp:extent cx="5392618" cy="5047775"/>
            <wp:effectExtent l="0" t="0" r="0" b="635"/>
            <wp:docPr id="3" name="Picture 3" descr="C:\Users\chrys\AppData\Local\Microsoft\Windows\INetCache\Content.Word\cqi3+4 (7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ys\AppData\Local\Microsoft\Windows\INetCache\Content.Word\cqi3+4 (7b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06" cy="506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D6CF3" w:rsidRPr="000138FC" w:rsidRDefault="00CD6CF3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bookmarkStart w:id="10" w:name="_446._NÚPCIA_"/>
      <w:bookmarkEnd w:id="10"/>
      <w:r w:rsidRPr="000138FC">
        <w:rPr>
          <w:sz w:val="22"/>
          <w:szCs w:val="22"/>
        </w:rPr>
        <w:lastRenderedPageBreak/>
        <w:t xml:space="preserve">691. </w:t>
      </w:r>
      <w:proofErr w:type="spellStart"/>
      <w:r w:rsidRPr="000138FC">
        <w:rPr>
          <w:sz w:val="22"/>
          <w:szCs w:val="22"/>
        </w:rPr>
        <w:t>galiza</w:t>
      </w:r>
      <w:proofErr w:type="spellEnd"/>
      <w:r w:rsidRPr="000138FC">
        <w:rPr>
          <w:sz w:val="22"/>
          <w:szCs w:val="22"/>
        </w:rPr>
        <w:t xml:space="preserve"> morres sozinha (moinhos 17/2/2017)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ind w:left="288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(este parte</w:t>
      </w:r>
    </w:p>
    <w:p w:rsidR="009267FE" w:rsidRPr="000138FC" w:rsidRDefault="009267FE" w:rsidP="000132D8">
      <w:pPr>
        <w:ind w:left="288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aquele parte</w:t>
      </w:r>
    </w:p>
    <w:p w:rsidR="009267FE" w:rsidRPr="000138FC" w:rsidRDefault="009267FE" w:rsidP="000132D8">
      <w:pPr>
        <w:ind w:left="288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 xml:space="preserve">e todos </w:t>
      </w:r>
      <w:proofErr w:type="spellStart"/>
      <w:r w:rsidRPr="000138FC">
        <w:rPr>
          <w:rFonts w:ascii="Century Gothic" w:hAnsi="Century Gothic" w:cstheme="minorHAnsi"/>
          <w:i/>
          <w:sz w:val="22"/>
          <w:szCs w:val="22"/>
        </w:rPr>
        <w:t>todos</w:t>
      </w:r>
      <w:proofErr w:type="spellEnd"/>
      <w:r w:rsidRPr="000138FC">
        <w:rPr>
          <w:rFonts w:ascii="Century Gothic" w:hAnsi="Century Gothic" w:cstheme="minorHAnsi"/>
          <w:i/>
          <w:sz w:val="22"/>
          <w:szCs w:val="22"/>
        </w:rPr>
        <w:t xml:space="preserve"> se vão)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morres sozinha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morreram-te as gentes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mataram-te a língua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roubaram-te as riquezas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morres sozinha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esqueceram a tua história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enterraram teus heróis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castraram-te as memórias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morres sozinha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abri as portas e o coração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ressuscitei pedras e lendas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escrevi poemas e laudas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acreditei que renascias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morres sozinha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tuas aldeias desertas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ruas e cidades colonizadas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desprezo dos portugueses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nos livros que ninguém lê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morras sozinha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deixa-me catar-te </w:t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viverás!</w:t>
      </w:r>
    </w:p>
    <w:p w:rsidR="00C459A4" w:rsidRDefault="00C459A4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459A4" w:rsidRDefault="00C459A4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459A4" w:rsidRPr="000138FC" w:rsidRDefault="00C459A4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692.  portugaliza (moinhos 17/2/17)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este país rima com sal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nunca nada está bem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tudo vai sempre mal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insatisfeitos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impotentes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impávidos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incapazes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ingratos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incompetentes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quisera eu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pudesse eu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dava-te um nome</w:t>
      </w:r>
    </w:p>
    <w:p w:rsidR="009267FE" w:rsidRPr="000138FC" w:rsidRDefault="008A6A4A" w:rsidP="000132D8">
      <w:pPr>
        <w:pStyle w:val="copy0"/>
        <w:spacing w:before="0" w:beforeAutospacing="0" w:after="0" w:afterAutospacing="0"/>
        <w:rPr>
          <w:rFonts w:ascii="Century Gothic" w:eastAsia="Times New Roman" w:hAnsi="Century Gothic" w:cstheme="minorHAnsi"/>
          <w:sz w:val="22"/>
          <w:szCs w:val="22"/>
        </w:rPr>
      </w:pPr>
      <w:r w:rsidRPr="000138FC">
        <w:rPr>
          <w:rFonts w:ascii="Century Gothic" w:eastAsia="Times New Roman" w:hAnsi="Century Gothic" w:cstheme="minorHAnsi"/>
          <w:sz w:val="22"/>
          <w:szCs w:val="22"/>
        </w:rPr>
        <w:tab/>
      </w:r>
      <w:r w:rsidRPr="000138FC">
        <w:rPr>
          <w:rFonts w:ascii="Century Gothic" w:eastAsia="Times New Roman" w:hAnsi="Century Gothic" w:cstheme="minorHAnsi"/>
          <w:sz w:val="22"/>
          <w:szCs w:val="22"/>
        </w:rPr>
        <w:tab/>
        <w:t xml:space="preserve">    </w:t>
      </w:r>
      <w:r w:rsidR="009267FE" w:rsidRPr="000138FC">
        <w:rPr>
          <w:rFonts w:ascii="Century Gothic" w:eastAsia="Times New Roman" w:hAnsi="Century Gothic" w:cstheme="minorHAnsi"/>
          <w:sz w:val="22"/>
          <w:szCs w:val="22"/>
        </w:rPr>
        <w:t xml:space="preserve">   portugaliza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1"/>
        <w:rPr>
          <w:rFonts w:cstheme="minorHAnsi"/>
          <w:sz w:val="22"/>
          <w:szCs w:val="22"/>
        </w:rPr>
      </w:pPr>
      <w:r w:rsidRPr="000138FC">
        <w:rPr>
          <w:rFonts w:cstheme="minorHAnsi"/>
          <w:noProof/>
          <w:sz w:val="22"/>
          <w:szCs w:val="22"/>
        </w:rPr>
        <w:t>planeta</w:t>
      </w:r>
      <w:r w:rsidRPr="000138FC">
        <w:rPr>
          <w:rFonts w:cstheme="minorHAnsi"/>
          <w:sz w:val="22"/>
          <w:szCs w:val="22"/>
        </w:rPr>
        <w:t xml:space="preserve">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noProof/>
          <w:sz w:val="22"/>
          <w:szCs w:val="22"/>
        </w:rPr>
        <w:drawing>
          <wp:inline distT="0" distB="0" distL="0" distR="0">
            <wp:extent cx="4838065" cy="3903345"/>
            <wp:effectExtent l="0" t="0" r="635" b="1905"/>
            <wp:docPr id="7" name="Picture 7" descr="D:\Clipart\AAAAzores\fotos\pico2007+\pico chapeu e neve\pico chapeu ou neve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lipart\AAAAzores\fotos\pico2007+\pico chapeu e neve\pico chapeu ou neve (60)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510. lancha do pico</w:t>
      </w:r>
      <w:r w:rsidR="00AF1760" w:rsidRPr="000138FC">
        <w:rPr>
          <w:sz w:val="22"/>
          <w:szCs w:val="22"/>
        </w:rPr>
        <w:t xml:space="preserve"> </w:t>
      </w:r>
      <w:proofErr w:type="gramStart"/>
      <w:r w:rsidR="00AF1760" w:rsidRPr="000138FC">
        <w:rPr>
          <w:sz w:val="22"/>
          <w:szCs w:val="22"/>
        </w:rPr>
        <w:t>ao dias</w:t>
      </w:r>
      <w:proofErr w:type="gramEnd"/>
      <w:r w:rsidR="00AF1760" w:rsidRPr="000138FC">
        <w:rPr>
          <w:sz w:val="22"/>
          <w:szCs w:val="22"/>
        </w:rPr>
        <w:t xml:space="preserve"> de </w:t>
      </w:r>
      <w:proofErr w:type="spellStart"/>
      <w:r w:rsidR="00AF1760" w:rsidRPr="000138FC">
        <w:rPr>
          <w:sz w:val="22"/>
          <w:szCs w:val="22"/>
        </w:rPr>
        <w:t>melo</w:t>
      </w:r>
      <w:proofErr w:type="spellEnd"/>
      <w:r w:rsidRPr="000138FC">
        <w:rPr>
          <w:sz w:val="22"/>
          <w:szCs w:val="22"/>
        </w:rPr>
        <w:t xml:space="preserve"> (pico, 9 agosto 2011)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lá vem a lancha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lá vem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traz imigrantes, viajantes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memórias vãs por limar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 terra, do fogo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tempo sem prazo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 fome e do medo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das socas de milho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das pedras por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maroiçar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votaram com os pés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fizeram-se ao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botes nem baleias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para a lonjura das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amercas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novas vinhas por esmoutar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voltam abonados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impantes de dólas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sueras nem albarcas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 rossio do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lampeiros, apatacados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emigrantes mendigos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memórias por aparar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perderam as terras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ganharam o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lá vem a lancha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lá vem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 bordo não traz ninguém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picarotos perdidos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    como só esta ilha tem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comem e bebem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reveem parentes 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  e gente de bem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perdidos em tempos idos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repetem saudades dos 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sabe-se lá de quem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apadrinham festas e procissões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pagam dízimos e promessas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missas por alma de quem partiu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emigrados em amarcanas missões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lágrimas da ilha que os repeliu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sangue fizeram vinho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magma medraram uvas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terra de rola pipas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debouçam bocainas, traveses e jarões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plantam casas e novos luxos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nas ilhas vazias de gente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leiva de memórias idas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musgo de antepassados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espera de filhos e netos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regressos nem partidas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lá vem a lancha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lá vem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vazia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  já não traz ninguém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546. </w:t>
      </w:r>
      <w:proofErr w:type="spellStart"/>
      <w:r w:rsidRPr="000138FC">
        <w:rPr>
          <w:sz w:val="22"/>
          <w:szCs w:val="22"/>
        </w:rPr>
        <w:t>polenizar</w:t>
      </w:r>
      <w:proofErr w:type="spellEnd"/>
      <w:r w:rsidRPr="000138FC">
        <w:rPr>
          <w:sz w:val="22"/>
          <w:szCs w:val="22"/>
        </w:rPr>
        <w:t xml:space="preserve"> palavras, ao </w:t>
      </w:r>
      <w:proofErr w:type="spellStart"/>
      <w:r w:rsidRPr="000138FC">
        <w:rPr>
          <w:sz w:val="22"/>
          <w:szCs w:val="22"/>
        </w:rPr>
        <w:t>eduardo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bettencourt</w:t>
      </w:r>
      <w:proofErr w:type="spellEnd"/>
      <w:r w:rsidRPr="000138FC">
        <w:rPr>
          <w:sz w:val="22"/>
          <w:szCs w:val="22"/>
        </w:rPr>
        <w:t xml:space="preserve"> pinto, 3 julho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vinhas de manso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com palavras nos pés e pegadas na boca,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nos olhos liam-se mensagens,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 mãos havia amor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nos cabelos a tua ave era liberdade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 então trazias borboletas nos olhos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arcos-íris nos cabelos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mãos escrevias poesia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nós ouvíamos deleitados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as aves calaram-se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árvores aplaudiam com sua folhagem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ribeiros regurgitavam nas levadas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céu limpava-se de nuvens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o vento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polenizava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as odes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sementes de frutos futuros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eras o livro e não o sabíamos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CD6CF3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557. (</w:t>
      </w:r>
      <w:r w:rsidR="009267FE" w:rsidRPr="000138FC">
        <w:rPr>
          <w:sz w:val="22"/>
          <w:szCs w:val="22"/>
        </w:rPr>
        <w:t xml:space="preserve">ao </w:t>
      </w:r>
      <w:proofErr w:type="spellStart"/>
      <w:r w:rsidR="009267FE" w:rsidRPr="000138FC">
        <w:rPr>
          <w:sz w:val="22"/>
          <w:szCs w:val="22"/>
        </w:rPr>
        <w:t>luiz</w:t>
      </w:r>
      <w:proofErr w:type="spellEnd"/>
      <w:r w:rsidR="009267FE" w:rsidRPr="000138FC">
        <w:rPr>
          <w:sz w:val="22"/>
          <w:szCs w:val="22"/>
        </w:rPr>
        <w:t xml:space="preserve"> </w:t>
      </w:r>
      <w:proofErr w:type="spellStart"/>
      <w:r w:rsidR="009267FE" w:rsidRPr="000138FC">
        <w:rPr>
          <w:sz w:val="22"/>
          <w:szCs w:val="22"/>
        </w:rPr>
        <w:t>fagundes</w:t>
      </w:r>
      <w:proofErr w:type="spellEnd"/>
      <w:r w:rsidR="009267FE" w:rsidRPr="000138FC">
        <w:rPr>
          <w:sz w:val="22"/>
          <w:szCs w:val="22"/>
        </w:rPr>
        <w:t xml:space="preserve"> </w:t>
      </w:r>
      <w:proofErr w:type="spellStart"/>
      <w:r w:rsidR="009267FE" w:rsidRPr="000138FC">
        <w:rPr>
          <w:sz w:val="22"/>
          <w:szCs w:val="22"/>
        </w:rPr>
        <w:t>duarte</w:t>
      </w:r>
      <w:proofErr w:type="spellEnd"/>
      <w:r w:rsidR="009267FE" w:rsidRPr="000138FC">
        <w:rPr>
          <w:sz w:val="22"/>
          <w:szCs w:val="22"/>
        </w:rPr>
        <w:t>), açores 16 ago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estar numa ilha é um modo de vida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por vezes sinto-a prisão sem grades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rodeado de mar, céu e vacas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aves e peixes que não me falam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pessoas com passados heroicos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gestas de povo sofrido e resignado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basalto e pedra-pomes também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gente que veio no mar e a ele se condenou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terra e nas ondas dos baleeiros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quando a terra não tremia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os vulcões estavam silentes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mares de mil e uma cores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azul ao negro e ao vermelho do sangue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cheio de monstros e poucas sereias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gente que veio com sonhos e fomes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sofreu a escravatura infame dos senhores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feudalismos tardios e encobertos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coberto do manto da igreja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troco de promessas etéreas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suor, lágrimas e sacrifícios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povo que dominou fajãs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gente que criou maroiços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construiu ambições e voou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outros países sem deixar este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roda do qual o mundo gira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regressam sempre e sempre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superando os que ficaram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construíram estas nove 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 enorme orgulho pátria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ser açoriano é ser único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nove identidades afins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sei descrever os sons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cheiros, as cores, os paladares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iguais, todos diferentes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açorianos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aceito este destino estrangeiro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moldo-me e adapto-me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 clima e ao ritmo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esta velocidade lenta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início de mundo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a este fatalismo ingente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estas devoções salvadoras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às promessas com que se enganam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gramStart"/>
      <w:r w:rsidRPr="000138FC">
        <w:rPr>
          <w:rFonts w:ascii="Century Gothic" w:hAnsi="Century Gothic" w:cstheme="minorHAnsi"/>
          <w:sz w:val="22"/>
          <w:szCs w:val="22"/>
        </w:rPr>
        <w:t>romagens  de</w:t>
      </w:r>
      <w:proofErr w:type="gramEnd"/>
      <w:r w:rsidRPr="000138FC">
        <w:rPr>
          <w:rFonts w:ascii="Century Gothic" w:hAnsi="Century Gothic" w:cstheme="minorHAnsi"/>
          <w:sz w:val="22"/>
          <w:szCs w:val="22"/>
        </w:rPr>
        <w:t xml:space="preserve"> comprar perdões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folclores e tradições recriadas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alheios ao que roda lá fora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toleram a autonomia que não têm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no meio destas gentes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surgem escritores, poetas, autores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neles me encontro e observo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imagem refratada doutro espelho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lado de lá do eu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até quando?</w:t>
      </w: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559. alabote 2, 16 agosto 2012 (ao </w:t>
      </w:r>
      <w:proofErr w:type="spellStart"/>
      <w:r w:rsidRPr="000138FC">
        <w:rPr>
          <w:sz w:val="22"/>
          <w:szCs w:val="22"/>
        </w:rPr>
        <w:t>vasco</w:t>
      </w:r>
      <w:proofErr w:type="spellEnd"/>
      <w:r w:rsidRPr="000138FC">
        <w:rPr>
          <w:sz w:val="22"/>
          <w:szCs w:val="22"/>
        </w:rPr>
        <w:t xml:space="preserve"> p da costa e </w:t>
      </w:r>
      <w:proofErr w:type="spellStart"/>
      <w:r w:rsidRPr="000138FC">
        <w:rPr>
          <w:sz w:val="22"/>
          <w:szCs w:val="22"/>
        </w:rPr>
        <w:t>e.</w:t>
      </w:r>
      <w:proofErr w:type="gramStart"/>
      <w:r w:rsidRPr="000138FC">
        <w:rPr>
          <w:sz w:val="22"/>
          <w:szCs w:val="22"/>
        </w:rPr>
        <w:t>b.pinto</w:t>
      </w:r>
      <w:proofErr w:type="spellEnd"/>
      <w:proofErr w:type="gramEnd"/>
      <w:r w:rsidRPr="000138FC">
        <w:rPr>
          <w:sz w:val="22"/>
          <w:szCs w:val="22"/>
        </w:rPr>
        <w:t>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mar de novo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e sempre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ondas e a espuma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        sem sabor a maresia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esperma salgado do atlântico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 vive sem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      numa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565. </w:t>
      </w:r>
      <w:proofErr w:type="spellStart"/>
      <w:r w:rsidRPr="000138FC">
        <w:rPr>
          <w:sz w:val="22"/>
          <w:szCs w:val="22"/>
        </w:rPr>
        <w:t>solitudes</w:t>
      </w:r>
      <w:proofErr w:type="spellEnd"/>
      <w:r w:rsidRPr="000138FC">
        <w:rPr>
          <w:sz w:val="22"/>
          <w:szCs w:val="22"/>
        </w:rPr>
        <w:t xml:space="preserve"> 31 dezembro 2012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solidão não me assusta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estar sozinho 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silêncio não me assusta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solilóquio 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inverno não me assusta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cinzento 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multidões não me assustam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estar só no meio delas 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poesia é uma arma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carregada de solitude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solidão nos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viver nas 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enquanto o mundo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 destrói lá fora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568. sem perfume de caju, ao urbano </w:t>
      </w:r>
      <w:proofErr w:type="spellStart"/>
      <w:r w:rsidRPr="000138FC">
        <w:rPr>
          <w:sz w:val="22"/>
          <w:szCs w:val="22"/>
        </w:rPr>
        <w:t>bettencourt</w:t>
      </w:r>
      <w:proofErr w:type="spellEnd"/>
      <w:r w:rsidRPr="000138FC">
        <w:rPr>
          <w:sz w:val="22"/>
          <w:szCs w:val="22"/>
        </w:rPr>
        <w:t xml:space="preserve"> 18 janeiro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humidade da savana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calor da tabanca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tange urbano a sua harpa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palavras aceradas como o vento suão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batuque abafado na bolanha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longe do país de bufos e beatas</w:t>
      </w:r>
      <w:r w:rsidRPr="000138FC">
        <w:rPr>
          <w:rStyle w:val="FootnoteReference"/>
          <w:rFonts w:ascii="Century Gothic" w:eastAsia="Arial Unicode MS" w:hAnsi="Century Gothic" w:cstheme="minorHAnsi"/>
          <w:sz w:val="22"/>
          <w:szCs w:val="22"/>
        </w:rPr>
        <w:footnoteReference w:id="1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traduzes as sílabas de morte e 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rumores desse cheiro de áfrica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nunca conseguiste lavar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colado na pele que esfregas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napalm e metralha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com as chuvas da monção </w:t>
      </w:r>
    </w:p>
    <w:p w:rsidR="009267FE" w:rsidRPr="000138FC" w:rsidRDefault="009267FE" w:rsidP="000132D8">
      <w:pPr>
        <w:jc w:val="left"/>
        <w:rPr>
          <w:rStyle w:val="SubtleEmphasis"/>
          <w:rFonts w:ascii="Century Gothic" w:hAnsi="Century Gothic" w:cstheme="minorHAnsi"/>
          <w:b/>
          <w:i w:val="0"/>
          <w:iCs w:val="0"/>
          <w:color w:val="auto"/>
          <w:sz w:val="22"/>
          <w:szCs w:val="22"/>
        </w:rPr>
      </w:pPr>
      <w:r w:rsidRPr="000138FC">
        <w:rPr>
          <w:rStyle w:val="SubtleEmphasis"/>
          <w:rFonts w:ascii="Century Gothic" w:hAnsi="Century Gothic" w:cstheme="minorHAnsi"/>
          <w:iCs w:val="0"/>
          <w:color w:val="auto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rStyle w:val="SubtleEmphasis"/>
          <w:iCs w:val="0"/>
          <w:color w:val="auto"/>
          <w:sz w:val="22"/>
          <w:szCs w:val="22"/>
        </w:rPr>
      </w:pPr>
      <w:r w:rsidRPr="000138FC">
        <w:rPr>
          <w:rStyle w:val="SubtleEmphasis"/>
          <w:iCs w:val="0"/>
          <w:color w:val="auto"/>
          <w:sz w:val="22"/>
          <w:szCs w:val="22"/>
        </w:rPr>
        <w:lastRenderedPageBreak/>
        <w:t>573. fados e sambas, 5 abr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ser ilhéu é um fado triste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entoado como um samba alegre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cantigas ao desafio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cantorias desgarradas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corpos e as palavras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pintam realidades inesperadas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ficam todos partem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dia de são vapor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tão longe sempre perto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calafonas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canadás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ser ilhéu é um fado triste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entoado como um samba alegre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manta remendada de nove cores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tapete voador da saudade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sementes da memória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paredes do tempo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rasgando o silêncio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mundos mágicos sem chave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eu ilhéu de abril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filho de muitas 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choro este fado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rStyle w:val="SubtleEmphasis"/>
          <w:iCs w:val="0"/>
          <w:color w:val="auto"/>
          <w:sz w:val="22"/>
          <w:szCs w:val="22"/>
        </w:rPr>
      </w:pPr>
      <w:r w:rsidRPr="000138FC">
        <w:rPr>
          <w:rStyle w:val="SubtleEmphasis"/>
          <w:iCs w:val="0"/>
          <w:color w:val="auto"/>
          <w:sz w:val="22"/>
          <w:szCs w:val="22"/>
        </w:rPr>
        <w:lastRenderedPageBreak/>
        <w:t>574. soletras autonomia, 14 abr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ilhas de névoas e gaze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novelões e conteiras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do verde e do azul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ó gente de basalto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quem canta a tua gesta?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terras de maroiços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cais de rola-pipas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mar imenso abraseado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lacerado por vulcões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ilhas de bardos e músicos</w:t>
      </w:r>
    </w:p>
    <w:p w:rsidR="009267FE" w:rsidRPr="000138FC" w:rsidRDefault="009267FE" w:rsidP="000132D8">
      <w:pPr>
        <w:ind w:left="2124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republicanos presidentes </w:t>
      </w:r>
    </w:p>
    <w:p w:rsidR="009267FE" w:rsidRPr="000138FC" w:rsidRDefault="009267FE" w:rsidP="000132D8">
      <w:pPr>
        <w:ind w:left="2124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poetas, pintores e artistas</w:t>
      </w:r>
    </w:p>
    <w:p w:rsidR="009267FE" w:rsidRPr="000138FC" w:rsidRDefault="009267FE" w:rsidP="000132D8">
      <w:pPr>
        <w:ind w:left="2124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anteros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nemésios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natálias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quem te liberta das grilhetas</w:t>
      </w:r>
    </w:p>
    <w:p w:rsidR="009267FE" w:rsidRPr="000138FC" w:rsidRDefault="009267FE" w:rsidP="000132D8">
      <w:pPr>
        <w:ind w:left="1416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do passado feudal</w:t>
      </w:r>
    </w:p>
    <w:p w:rsidR="009267FE" w:rsidRPr="000138FC" w:rsidRDefault="009267FE" w:rsidP="000132D8">
      <w:pPr>
        <w:ind w:left="1416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da escravatura da fé</w:t>
      </w:r>
    </w:p>
    <w:p w:rsidR="009267FE" w:rsidRPr="000138FC" w:rsidRDefault="009267FE" w:rsidP="000132D8">
      <w:pPr>
        <w:ind w:left="1416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do atavismo ancestral?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soletras autonomia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gaguejas liberdade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titubeias emancipação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laivos de insubmissão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como a irmã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cicias um 25 de abril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tarda em chegar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rStyle w:val="SubtleEmphasis"/>
          <w:iCs w:val="0"/>
          <w:color w:val="auto"/>
          <w:sz w:val="22"/>
          <w:szCs w:val="22"/>
        </w:rPr>
      </w:pPr>
      <w:r w:rsidRPr="000138FC">
        <w:rPr>
          <w:rStyle w:val="SubtleEmphasis"/>
          <w:iCs w:val="0"/>
          <w:color w:val="auto"/>
          <w:sz w:val="22"/>
          <w:szCs w:val="22"/>
        </w:rPr>
        <w:t>576. onde os açores não voam, 16 abr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tu que nasceste açoriano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vais acreditar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onde os açores não voam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bebi café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ouarzazate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fui aos 2 mil anos de persépolis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cacei leões na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gorongosa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comi chicharrinhos em rabo de peixe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vi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petra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nem os budas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bamiyan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vi índios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roraima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fumei ganza nas praias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goa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fui em adoração a katmandu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nunca cheguei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machu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picchu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a hotel de gelo nórdico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nadei na areia branca em dili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cheoc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van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coloane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bondi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sydney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kuta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beach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bali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pattaya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tailandesa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no bidé das marquesas de s. </w:t>
      </w:r>
      <w:proofErr w:type="spellStart"/>
      <w:proofErr w:type="gramStart"/>
      <w:r w:rsidRPr="000138FC">
        <w:rPr>
          <w:rFonts w:ascii="Century Gothic" w:hAnsi="Century Gothic" w:cstheme="minorHAnsi"/>
          <w:sz w:val="22"/>
          <w:szCs w:val="22"/>
        </w:rPr>
        <w:t>martinho</w:t>
      </w:r>
      <w:proofErr w:type="spellEnd"/>
      <w:proofErr w:type="gramEnd"/>
      <w:r w:rsidRPr="000138FC">
        <w:rPr>
          <w:rFonts w:ascii="Century Gothic" w:hAnsi="Century Gothic" w:cstheme="minorHAnsi"/>
          <w:sz w:val="22"/>
          <w:szCs w:val="22"/>
        </w:rPr>
        <w:t xml:space="preserve"> do porto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praia azul de espinho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 águas límpidas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daydream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island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 areias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byron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banhei as mãos em tijuca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as cataratas do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niágara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molharam-me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 o sol a pôr-se na lapónia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a nascer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bobonaro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 sóis, luas, mares e céus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faial, pico e flores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nas 3 ilhas santas dos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nadei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rottnest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island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comi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fremantle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dormi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towal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creek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comara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vivi no amial, maria pia e campo lindo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mafra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, tomar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leiria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bobonaro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na montanha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lecidere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dili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antas e em macau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cottesloe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claremont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perth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lang w:val="en-US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  <w:lang w:val="en-US"/>
        </w:rPr>
        <w:t>waverley</w:t>
      </w:r>
      <w:proofErr w:type="spellEnd"/>
      <w:r w:rsidRPr="000138FC">
        <w:rPr>
          <w:rFonts w:ascii="Century Gothic" w:hAnsi="Century Gothic" w:cstheme="minorHAnsi"/>
          <w:sz w:val="22"/>
          <w:szCs w:val="22"/>
          <w:lang w:val="en-US"/>
        </w:rPr>
        <w:t>, centennial park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randwick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sydney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prahran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melbourne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em caminha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sou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bragança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sem lá ser parido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sou australiano sem lá ter nascido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carrego frações da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galiza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do brasil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cristãos novos e alemães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lastRenderedPageBreak/>
        <w:t>minhotos e marranos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das cruzadas até áfrica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onde nunca estive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de todos esses locais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terás de buscar num mapa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encontrei as tuas ilhas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nelas serei açoriano até morrer.</w:t>
      </w: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150926" w:rsidRDefault="00150926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9267FE" w:rsidRPr="000138FC" w:rsidRDefault="009267FE" w:rsidP="000132D8">
      <w:pPr>
        <w:jc w:val="left"/>
        <w:rPr>
          <w:rStyle w:val="SubtleEmphasis"/>
          <w:rFonts w:ascii="Century Gothic" w:hAnsi="Century Gothic" w:cstheme="minorHAnsi"/>
          <w:i w:val="0"/>
          <w:iCs w:val="0"/>
          <w:color w:val="auto"/>
          <w:sz w:val="22"/>
          <w:szCs w:val="22"/>
        </w:rPr>
      </w:pPr>
    </w:p>
    <w:p w:rsidR="00F34675" w:rsidRPr="000138FC" w:rsidRDefault="00F34675" w:rsidP="00F34675">
      <w:pPr>
        <w:pStyle w:val="Heading4"/>
        <w:rPr>
          <w:rStyle w:val="SubtleEmphasis"/>
          <w:i/>
          <w:iCs w:val="0"/>
          <w:color w:val="auto"/>
          <w:sz w:val="22"/>
          <w:szCs w:val="22"/>
        </w:rPr>
      </w:pPr>
      <w:bookmarkStart w:id="11" w:name="_Hlk506318314"/>
      <w:r w:rsidRPr="000138FC">
        <w:rPr>
          <w:rStyle w:val="SubtleEmphasis"/>
          <w:iCs w:val="0"/>
          <w:color w:val="auto"/>
          <w:sz w:val="22"/>
          <w:szCs w:val="22"/>
        </w:rPr>
        <w:t>580. primaveras 3, (à ni), 3 maio 2013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trazias primaveras nos cabelos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verões no olhar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demos as mãos e rumámos ao futuro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voamos nas asas do vento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vivemos vulcões, tremores e furacões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cruzámos mares e continentes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perdemos o norte e o rumo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encontrámos paraísos desconhecidos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sussurrámos promessas e sonhos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navegando as asas da açorianidade</w:t>
      </w:r>
    </w:p>
    <w:p w:rsidR="00F34675" w:rsidRPr="000138FC" w:rsidRDefault="00F34675" w:rsidP="00F34675">
      <w:pPr>
        <w:jc w:val="left"/>
        <w:rPr>
          <w:rFonts w:ascii="Century Gothic" w:hAnsi="Century Gothic" w:cstheme="minorHAnsi"/>
          <w:b/>
          <w:i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bookmarkEnd w:id="11"/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584. autonomias, moinhos, maio 10,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arquipelágica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nasceste para as palavras</w:t>
      </w:r>
    </w:p>
    <w:p w:rsidR="00D3259D" w:rsidRPr="000138FC" w:rsidRDefault="00D3259D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sísmica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nasceste para a fé</w:t>
      </w:r>
    </w:p>
    <w:p w:rsidR="00D3259D" w:rsidRPr="000138FC" w:rsidRDefault="00D3259D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vulcânica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nasceste para as lendas</w:t>
      </w:r>
    </w:p>
    <w:p w:rsidR="00D3259D" w:rsidRPr="000138FC" w:rsidRDefault="00D3259D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autónoma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nasceste para a liberdade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que um dia terás</w:t>
      </w: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589. a dama de gaze (a daniel de </w:t>
      </w:r>
      <w:proofErr w:type="spellStart"/>
      <w:r w:rsidRPr="000138FC">
        <w:rPr>
          <w:sz w:val="22"/>
          <w:szCs w:val="22"/>
        </w:rPr>
        <w:t>sá</w:t>
      </w:r>
      <w:proofErr w:type="spellEnd"/>
      <w:r w:rsidRPr="000138FC">
        <w:rPr>
          <w:sz w:val="22"/>
          <w:szCs w:val="22"/>
        </w:rPr>
        <w:t xml:space="preserve"> na sua morte), 28 maio 2013</w:t>
      </w:r>
      <w:r w:rsidRPr="000138FC">
        <w:rPr>
          <w:sz w:val="22"/>
          <w:szCs w:val="22"/>
        </w:rPr>
        <w:tab/>
      </w:r>
    </w:p>
    <w:p w:rsidR="009267FE" w:rsidRPr="000138FC" w:rsidRDefault="009267FE" w:rsidP="000132D8">
      <w:pPr>
        <w:tabs>
          <w:tab w:val="left" w:pos="1095"/>
          <w:tab w:val="left" w:pos="3195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095"/>
          <w:tab w:val="left" w:pos="31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dama de gaze veio na bruma</w:t>
      </w:r>
    </w:p>
    <w:p w:rsidR="009267FE" w:rsidRPr="000138FC" w:rsidRDefault="009267FE" w:rsidP="000132D8">
      <w:pPr>
        <w:tabs>
          <w:tab w:val="left" w:pos="1095"/>
          <w:tab w:val="left" w:pos="31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sorrateira, silente, sem avisos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passos de veludo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mensagem nas mãos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trazia apenas um título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escritor, maia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assim, sem mais delongas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sem discutir </w:t>
      </w:r>
      <w:r w:rsidR="00D3259D" w:rsidRPr="000138FC">
        <w:rPr>
          <w:rFonts w:ascii="Century Gothic" w:hAnsi="Century Gothic" w:cstheme="minorHAnsi"/>
          <w:sz w:val="22"/>
          <w:szCs w:val="22"/>
        </w:rPr>
        <w:t>nem tergiversar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levou o autor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ficamos todos mais pobres e sós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teremos de o reler </w:t>
      </w: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de novo cavaquear</w:t>
      </w: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terçar argumentos</w:t>
      </w: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quando a bruma voltar</w:t>
      </w:r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lembraremos o daniel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sá</w:t>
      </w:r>
      <w:proofErr w:type="spellEnd"/>
    </w:p>
    <w:p w:rsidR="009267FE" w:rsidRPr="000138FC" w:rsidRDefault="009267FE" w:rsidP="000132D8">
      <w:pPr>
        <w:tabs>
          <w:tab w:val="left" w:pos="1095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a dama de gaze levou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594. autonomias nominais (</w:t>
      </w:r>
      <w:proofErr w:type="spellStart"/>
      <w:r w:rsidRPr="000138FC">
        <w:rPr>
          <w:sz w:val="22"/>
          <w:szCs w:val="22"/>
        </w:rPr>
        <w:t>fla</w:t>
      </w:r>
      <w:proofErr w:type="spellEnd"/>
      <w:r w:rsidRPr="000138FC">
        <w:rPr>
          <w:sz w:val="22"/>
          <w:szCs w:val="22"/>
        </w:rPr>
        <w:t>, 6 junho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ind w:firstLine="708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“para saberes quem te governa descobre quem não podes criticar”</w:t>
      </w:r>
    </w:p>
    <w:p w:rsidR="009267FE" w:rsidRPr="000138FC" w:rsidRDefault="009267FE" w:rsidP="000132D8">
      <w:pPr>
        <w:ind w:left="4320" w:hanging="918"/>
        <w:jc w:val="left"/>
        <w:rPr>
          <w:rFonts w:ascii="Century Gothic" w:hAnsi="Century Gothic" w:cstheme="minorHAnsi"/>
          <w:sz w:val="22"/>
          <w:szCs w:val="22"/>
        </w:rPr>
      </w:pPr>
      <w:proofErr w:type="spellStart"/>
      <w:r w:rsidRPr="000138FC">
        <w:rPr>
          <w:rFonts w:ascii="Century Gothic" w:hAnsi="Century Gothic" w:cstheme="minorHAnsi"/>
          <w:sz w:val="22"/>
          <w:szCs w:val="22"/>
        </w:rPr>
        <w:t>voltaire</w:t>
      </w:r>
      <w:proofErr w:type="spellEnd"/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hoje acordei sem voz</w:t>
      </w:r>
    </w:p>
    <w:p w:rsidR="009267FE" w:rsidRPr="000138FC" w:rsidRDefault="009267FE" w:rsidP="000132D8">
      <w:pPr>
        <w:ind w:left="1416" w:firstLine="708"/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sem mãos, </w:t>
      </w:r>
    </w:p>
    <w:p w:rsidR="009267FE" w:rsidRPr="000138FC" w:rsidRDefault="009267FE" w:rsidP="000132D8">
      <w:pPr>
        <w:ind w:left="1416" w:firstLine="708"/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sem pés</w:t>
      </w:r>
    </w:p>
    <w:p w:rsidR="009267FE" w:rsidRPr="000138FC" w:rsidRDefault="009267FE" w:rsidP="000132D8">
      <w:pPr>
        <w:ind w:left="1416" w:firstLine="708"/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sem coração.</w:t>
      </w:r>
    </w:p>
    <w:p w:rsidR="009267FE" w:rsidRPr="000138FC" w:rsidRDefault="009267FE" w:rsidP="000132D8">
      <w:pPr>
        <w:ind w:left="708" w:firstLine="708"/>
        <w:contextualSpacing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proofErr w:type="gramStart"/>
      <w:r w:rsidRPr="000138FC">
        <w:rPr>
          <w:rFonts w:ascii="Century Gothic" w:hAnsi="Century Gothic" w:cstheme="minorHAnsi"/>
          <w:sz w:val="22"/>
          <w:szCs w:val="22"/>
        </w:rPr>
        <w:t>habito</w:t>
      </w:r>
      <w:proofErr w:type="gramEnd"/>
      <w:r w:rsidRPr="000138FC">
        <w:rPr>
          <w:rFonts w:ascii="Century Gothic" w:hAnsi="Century Gothic" w:cstheme="minorHAnsi"/>
          <w:sz w:val="22"/>
          <w:szCs w:val="22"/>
        </w:rPr>
        <w:t xml:space="preserve"> nove ilhas de mil cores 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arquipélago de mil autores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num fiasco de autonomia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pobreza sem alegria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independência poucos confiam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busca de subvenções porfiam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melhor é ficar mudo e quedo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viver dos subsídios esmoleres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submissos e acomodados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pobres despreocupados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servos enfeudados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ingénuos explorados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 eterna espera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godot</w:t>
      </w:r>
      <w:proofErr w:type="spellEnd"/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de um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mandela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que não nasceu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assim se explicam os açores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ilhas de mil e uma dores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596. da minha janela, moinhos, 7 junho 2013</w:t>
      </w:r>
    </w:p>
    <w:p w:rsidR="009267FE" w:rsidRPr="000138FC" w:rsidRDefault="009267FE" w:rsidP="000132D8">
      <w:pPr>
        <w:ind w:left="4320"/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ind w:left="432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o mar é deus</w:t>
      </w:r>
    </w:p>
    <w:p w:rsidR="009267FE" w:rsidRPr="000138FC" w:rsidRDefault="009267FE" w:rsidP="000132D8">
      <w:pPr>
        <w:ind w:left="432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as ondas a sua palavra</w:t>
      </w:r>
    </w:p>
    <w:p w:rsidR="009267FE" w:rsidRPr="000138FC" w:rsidRDefault="009267FE" w:rsidP="000132D8">
      <w:pPr>
        <w:ind w:left="4320"/>
        <w:jc w:val="left"/>
        <w:rPr>
          <w:rFonts w:ascii="Century Gothic" w:hAnsi="Century Gothic" w:cstheme="minorHAnsi"/>
          <w:i/>
          <w:sz w:val="22"/>
          <w:szCs w:val="22"/>
        </w:rPr>
      </w:pPr>
      <w:r w:rsidRPr="000138FC">
        <w:rPr>
          <w:rFonts w:ascii="Century Gothic" w:hAnsi="Century Gothic" w:cstheme="minorHAnsi"/>
          <w:i/>
          <w:sz w:val="22"/>
          <w:szCs w:val="22"/>
        </w:rPr>
        <w:t>os romeiros alimentam-se dela</w:t>
      </w:r>
    </w:p>
    <w:p w:rsidR="009267FE" w:rsidRPr="000138FC" w:rsidRDefault="009267FE" w:rsidP="000132D8">
      <w:pPr>
        <w:ind w:left="4320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(poema tuaregue adaptado aos açores)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disse o poeta a seu tempo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 minha janela vejo o mar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meu quintal é enorme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abarca a linha do horizonte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minha janela é enorme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abre-se ao círculo dos céus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meu oceano é enorme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chega às ruínas dos atlantes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só a minha escrita é pequena</w:t>
      </w:r>
    </w:p>
    <w:p w:rsidR="009267FE" w:rsidRPr="000138FC" w:rsidRDefault="009267FE" w:rsidP="000132D8">
      <w:pPr>
        <w:contextualSpacing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grades desta prisão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  <w:shd w:val="clear" w:color="auto" w:fill="FFFFFF"/>
        </w:rPr>
      </w:pPr>
      <w:r w:rsidRPr="000138FC">
        <w:rPr>
          <w:sz w:val="22"/>
          <w:szCs w:val="22"/>
          <w:shd w:val="clear" w:color="auto" w:fill="FFFFFF"/>
        </w:rPr>
        <w:lastRenderedPageBreak/>
        <w:t>598. há dias, 13 junho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há dias assim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uma pessoa acorda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e começa a chamar nomes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a tudo e a todos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Cs/>
          <w:sz w:val="22"/>
          <w:szCs w:val="22"/>
          <w:shd w:val="clear" w:color="auto" w:fill="FFFFFF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mesmo à própria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bCs/>
          <w:sz w:val="22"/>
          <w:szCs w:val="22"/>
          <w:shd w:val="clear" w:color="auto" w:fill="FFFFFF"/>
        </w:rPr>
        <w:t>marafona, meretriz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prostituta, pécora,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rameira, messalina,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mona,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michela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>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croia, perdida,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mundana, devassa,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colareja, galdéria,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pinoia,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zoupeira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>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pega, puta.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há dias assim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uma pessoa acorda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autores açorianos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é melhor só conhecer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pelas obras publicadas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há dias assim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uma pessoa acorda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sem querer,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escrita fica igual à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não há barco nem avião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saída desta prisão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605. são </w:t>
      </w:r>
      <w:proofErr w:type="spellStart"/>
      <w:r w:rsidRPr="000138FC">
        <w:rPr>
          <w:sz w:val="22"/>
          <w:szCs w:val="22"/>
        </w:rPr>
        <w:t>jorge</w:t>
      </w:r>
      <w:proofErr w:type="spellEnd"/>
      <w:r w:rsidRPr="000138FC">
        <w:rPr>
          <w:sz w:val="22"/>
          <w:szCs w:val="22"/>
        </w:rPr>
        <w:t>, lembrança fútil, 11 julho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há noites silentes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cantam os cagarros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dançam sedutores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sob o luar e o rossio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tu,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malino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>, arfavas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tórridas sessões de amor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a lembrança fútil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 terra das fajãs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pavor da descida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espanto do isolamento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força sobrevivente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 cruzes no pico da esperança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assinalam o fatídico erro humano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uma tragédia montanhosa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tantas outras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pico da vara,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lagoa de fogo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terra de dor e sangue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fé e procissões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fomes e tremores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vulcões e emigrações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606. viola da terra, ao </w:t>
      </w:r>
      <w:proofErr w:type="spellStart"/>
      <w:r w:rsidRPr="000138FC">
        <w:rPr>
          <w:sz w:val="22"/>
          <w:szCs w:val="22"/>
        </w:rPr>
        <w:t>rafael</w:t>
      </w:r>
      <w:proofErr w:type="spellEnd"/>
      <w:r w:rsidRPr="000138FC">
        <w:rPr>
          <w:sz w:val="22"/>
          <w:szCs w:val="22"/>
        </w:rPr>
        <w:t xml:space="preserve"> carvalho, 14 julho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fui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alfama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ouvir o fado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dancei o vira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viana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vi as sete saias da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nazaré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dancei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chamarrita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do pico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sambei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copacabana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andei com os pauliteiros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miranda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fiz teatro de sombras em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bali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nem teatro em patuá de macau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estive lá em todos os locais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encontrei-me com a viola da terra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moda da ribeira quente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plangente com 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rafael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carvallho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rompendo o basalto e as brumas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 a voz de um povo silenciado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libertando-se em suaves melopeias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pairando sobre nuvens e ondas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tocando a alma deste povo açoriano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615. brumas 02 ago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espuma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 as palavras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sal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  </w:t>
      </w:r>
      <w:r w:rsidRPr="000138FC">
        <w:rPr>
          <w:rFonts w:ascii="Century Gothic" w:hAnsi="Century Gothic" w:cstheme="minorHAnsi"/>
          <w:sz w:val="22"/>
          <w:szCs w:val="22"/>
        </w:rPr>
        <w:tab/>
        <w:t>as ondas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gaze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      as nuvens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orvalho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as lágrimas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eram de névoa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os montes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o verde surreal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as lagoas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medos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os vulcões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e procissões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eram de espuma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       as ilhas dos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620. ao álamo, moinhos, 11 ago 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nesta modorra matinal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parado na contemplação de mar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lendo murmúrios com vinho de missa </w:t>
      </w:r>
      <w:r w:rsidRPr="000138FC">
        <w:rPr>
          <w:rStyle w:val="FootnoteReference"/>
          <w:rFonts w:ascii="Century Gothic" w:eastAsia="Arial Unicode MS" w:hAnsi="Century Gothic" w:cstheme="minorHAnsi"/>
          <w:sz w:val="22"/>
          <w:szCs w:val="22"/>
        </w:rPr>
        <w:footnoteReference w:id="2"/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ignoro os corpos e as areias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olvido copos e sereias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imagino que o mundo acabou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pode ter sido um asteroide 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 tsunami ou vulcão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nós aqui na calma açoriana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saber nem sentir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continuamos a fruir a vida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 o mundo acabasse agora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daríamos conta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o padre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raúl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nos salvava</w:t>
      </w:r>
    </w:p>
    <w:p w:rsidR="009267FE" w:rsidRPr="000138FC" w:rsidRDefault="009267FE" w:rsidP="000132D8">
      <w:pPr>
        <w:tabs>
          <w:tab w:val="left" w:pos="1290"/>
        </w:tabs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nem a professora </w:t>
      </w:r>
      <w:proofErr w:type="spellStart"/>
      <w:proofErr w:type="gramStart"/>
      <w:r w:rsidRPr="000138FC">
        <w:rPr>
          <w:rFonts w:ascii="Century Gothic" w:hAnsi="Century Gothic" w:cstheme="minorHAnsi"/>
          <w:sz w:val="22"/>
          <w:szCs w:val="22"/>
        </w:rPr>
        <w:t>lucília</w:t>
      </w:r>
      <w:proofErr w:type="spellEnd"/>
      <w:proofErr w:type="gramEnd"/>
      <w:r w:rsidRPr="000138FC">
        <w:rPr>
          <w:rFonts w:ascii="Century Gothic" w:hAnsi="Century Gothic" w:cstheme="minorHAnsi"/>
          <w:sz w:val="22"/>
          <w:szCs w:val="22"/>
        </w:rPr>
        <w:t xml:space="preserve"> o narrava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624. permanências (à </w:t>
      </w:r>
      <w:proofErr w:type="spellStart"/>
      <w:r w:rsidRPr="000138FC">
        <w:rPr>
          <w:sz w:val="22"/>
          <w:szCs w:val="22"/>
        </w:rPr>
        <w:t>judite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jorge</w:t>
      </w:r>
      <w:proofErr w:type="spellEnd"/>
      <w:r w:rsidRPr="000138FC">
        <w:rPr>
          <w:sz w:val="22"/>
          <w:szCs w:val="22"/>
        </w:rPr>
        <w:t>), moinhos, 16/8/2013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gente daqui e dali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até do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loural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onde já fui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tem todo o tempo do mundo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 permanências da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judite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jorge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gente daqui e dali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tem o respeito e o medo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isolamento e a distância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gente daqui e dali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só tem futuro fora da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mesmo sem sair dela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gente daqui e dali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viaja um harmonioso roteiro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difícil equilíbrio das agruras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nas permanências da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judite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jorge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 gente daqui e dali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entre ter e ser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ficar e partir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tece a bela açorianidade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625. ribeira submersa (à maria </w:t>
      </w:r>
      <w:proofErr w:type="spellStart"/>
      <w:r w:rsidRPr="000138FC">
        <w:rPr>
          <w:sz w:val="22"/>
          <w:szCs w:val="22"/>
        </w:rPr>
        <w:t>luísa</w:t>
      </w:r>
      <w:proofErr w:type="spellEnd"/>
      <w:r w:rsidRPr="000138FC">
        <w:rPr>
          <w:sz w:val="22"/>
          <w:szCs w:val="22"/>
        </w:rPr>
        <w:t xml:space="preserve"> soares), moinhos, 16/8/2013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aqui nos moinhos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submersa ribeira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revisito os poemas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palavras gémeas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doutras águas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vida em imagens curtas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no paradoxo do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ser-não-ser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reinvento o espanto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 rédeas do vento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memória da ribeira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já não ruma ao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631. ilhas, moinhos, 20/8/2013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estar numa ilha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como viver num cais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espera do barco que nunca chega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viver numa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sonhar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construir a jangada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desfraldar velas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estar numa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ir para o campo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plano e raso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à espera que construam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aeroporto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 única forma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para viver numa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imaginá-la à saramago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um continente à deriva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estar na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imaginar a fuga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sonhar com a saída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levá-la a reboque dos sonhos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embarcar nas nuvens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vogar na maré baixa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planar nas asas dos milhafres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voltar sempre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ao ponto de partida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632. ser açoriano, moinhos, 19/8/2013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não se é ilhéu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por nascer numa ilha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é preciso sentir-lhe a alma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partilhar raízes e dores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acartá-la nos partos difíceis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tratá-la nas enfermidades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acariciá-la nas alegrias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plantar, semear e colher seus frutos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alimentar as suas tradições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preservar a sua identidade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não se é açoriano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amar as suas ilhas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levá-las ao fim do mundo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morrer por elas</w:t>
      </w:r>
    </w:p>
    <w:p w:rsidR="009267FE" w:rsidRPr="000138FC" w:rsidRDefault="009267FE" w:rsidP="000132D8">
      <w:pPr>
        <w:ind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com elas </w:t>
      </w:r>
    </w:p>
    <w:p w:rsidR="009267FE" w:rsidRPr="000138FC" w:rsidRDefault="009267FE" w:rsidP="000132D8">
      <w:pPr>
        <w:ind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para elas</w:t>
      </w: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637. o fim do mundo, moinhos, 21/8/2013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neste remanso micaelense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nesta paz podre e pobre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vida procede inexorável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lentidão secular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já o disse e repito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mundo podia acabar hoje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nós sem nunca o sabermos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641. aos açores, moinhos, 24/8/13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…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aos açores só se chega uma vez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depois são saídas e regressos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transumâncias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trânsitos e errâncias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…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dos açores não se parte nunca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levamo-los na bagagem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os declararmos na aduana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acessório de viagem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camisa que nunca se despe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…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nos açores nunca se está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alma permanece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corpo divaga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mas a escrita perdurará.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  <w:shd w:val="clear" w:color="auto" w:fill="FFFFFF"/>
        </w:rPr>
      </w:pPr>
    </w:p>
    <w:p w:rsidR="009267FE" w:rsidRPr="000138FC" w:rsidRDefault="009267FE" w:rsidP="000132D8">
      <w:pPr>
        <w:pStyle w:val="Heading4"/>
        <w:rPr>
          <w:b w:val="0"/>
          <w:sz w:val="22"/>
          <w:szCs w:val="22"/>
          <w:shd w:val="clear" w:color="auto" w:fill="FFFFFF"/>
        </w:rPr>
      </w:pPr>
      <w:r w:rsidRPr="000138FC">
        <w:rPr>
          <w:sz w:val="22"/>
          <w:szCs w:val="22"/>
          <w:shd w:val="clear" w:color="auto" w:fill="FFFFFF"/>
        </w:rPr>
        <w:t xml:space="preserve">645. nostalgia, </w:t>
      </w:r>
      <w:r w:rsidRPr="000138FC">
        <w:rPr>
          <w:sz w:val="22"/>
          <w:szCs w:val="22"/>
        </w:rPr>
        <w:t>poema a duas mãos (</w:t>
      </w:r>
      <w:proofErr w:type="spellStart"/>
      <w:r w:rsidRPr="000138FC">
        <w:rPr>
          <w:sz w:val="22"/>
          <w:szCs w:val="22"/>
        </w:rPr>
        <w:t>joana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félix</w:t>
      </w:r>
      <w:proofErr w:type="spellEnd"/>
      <w:r w:rsidRPr="000138FC">
        <w:rPr>
          <w:sz w:val="22"/>
          <w:szCs w:val="22"/>
        </w:rPr>
        <w:t xml:space="preserve"> e chrys) 13 outubro 2013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escreve-me</w:t>
      </w:r>
      <w:r w:rsidRPr="000138FC">
        <w:rPr>
          <w:rStyle w:val="apple-converted-space"/>
          <w:sz w:val="22"/>
          <w:szCs w:val="22"/>
          <w:shd w:val="clear" w:color="auto" w:fill="FFFFFF"/>
        </w:rPr>
        <w:t> 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cartas em papel</w:t>
      </w:r>
      <w:r w:rsidRPr="000138FC">
        <w:rPr>
          <w:rStyle w:val="apple-converted-space"/>
          <w:sz w:val="22"/>
          <w:szCs w:val="22"/>
          <w:shd w:val="clear" w:color="auto" w:fill="FFFFFF"/>
        </w:rPr>
        <w:t> 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com cheiro a tinta e</w:t>
      </w:r>
      <w:r w:rsidRPr="000138FC">
        <w:rPr>
          <w:rStyle w:val="apple-converted-space"/>
          <w:sz w:val="22"/>
          <w:szCs w:val="22"/>
          <w:shd w:val="clear" w:color="auto" w:fill="FFFFFF"/>
        </w:rPr>
        <w:t> 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palavras repetidas,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daquelas que</w:t>
      </w:r>
      <w:r w:rsidRPr="000138FC">
        <w:rPr>
          <w:rStyle w:val="apple-converted-space"/>
          <w:sz w:val="22"/>
          <w:szCs w:val="22"/>
          <w:shd w:val="clear" w:color="auto" w:fill="FFFFFF"/>
        </w:rPr>
        <w:t> 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já não se dizem.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mas que sejam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de carne e de sangue</w:t>
      </w:r>
      <w:r w:rsidRPr="000138FC">
        <w:rPr>
          <w:rStyle w:val="apple-converted-space"/>
          <w:sz w:val="22"/>
          <w:szCs w:val="22"/>
          <w:shd w:val="clear" w:color="auto" w:fill="FFFFFF"/>
        </w:rPr>
        <w:t> </w:t>
      </w:r>
      <w:r w:rsidRPr="000138FC">
        <w:rPr>
          <w:sz w:val="22"/>
          <w:szCs w:val="22"/>
        </w:rPr>
        <w:br/>
      </w:r>
      <w:r w:rsidRPr="000138FC">
        <w:rPr>
          <w:sz w:val="22"/>
          <w:szCs w:val="22"/>
          <w:shd w:val="clear" w:color="auto" w:fill="FFFFFF"/>
        </w:rPr>
        <w:t>para enganar a ausência.</w:t>
      </w:r>
      <w:r w:rsidRPr="000138FC">
        <w:rPr>
          <w:sz w:val="22"/>
          <w:szCs w:val="22"/>
        </w:rPr>
        <w:t xml:space="preserve"> (</w:t>
      </w:r>
      <w:proofErr w:type="spellStart"/>
      <w:r w:rsidRPr="000138FC">
        <w:rPr>
          <w:sz w:val="22"/>
          <w:szCs w:val="22"/>
          <w:shd w:val="clear" w:color="auto" w:fill="FFFFFF"/>
        </w:rPr>
        <w:t>joana</w:t>
      </w:r>
      <w:proofErr w:type="spellEnd"/>
      <w:r w:rsidRPr="000138FC">
        <w:rPr>
          <w:sz w:val="22"/>
          <w:szCs w:val="22"/>
          <w:shd w:val="clear" w:color="auto" w:fill="FFFFFF"/>
        </w:rPr>
        <w:t xml:space="preserve"> </w:t>
      </w:r>
      <w:proofErr w:type="spellStart"/>
      <w:r w:rsidRPr="000138FC">
        <w:rPr>
          <w:sz w:val="22"/>
          <w:szCs w:val="22"/>
          <w:shd w:val="clear" w:color="auto" w:fill="FFFFFF"/>
        </w:rPr>
        <w:t>félix</w:t>
      </w:r>
      <w:proofErr w:type="spellEnd"/>
      <w:r w:rsidRPr="000138FC">
        <w:rPr>
          <w:sz w:val="22"/>
          <w:szCs w:val="22"/>
          <w:shd w:val="clear" w:color="auto" w:fill="FFFFFF"/>
        </w:rPr>
        <w:t>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FFFFF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quero sentir o teu cheiro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no papel da carta que escreverás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quero sentir o teu coração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nas letras que desenharás,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quero sentir a tua alma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  <w:shd w:val="clear" w:color="auto" w:fill="F6F7F8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 xml:space="preserve">no papel amarelecido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  <w:shd w:val="clear" w:color="auto" w:fill="F6F7F8"/>
        </w:rPr>
        <w:t>das cartas que escreveste... (chrys)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eastAsia="Arial Unicode MS" w:hAnsi="Century Gothic" w:cstheme="minorHAnsi"/>
          <w:b/>
          <w:iCs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652. literários voos, moinhos, 30 maio 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pássaro furtivo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veio debicar a palavra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migalha de frases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o poeta jorrara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ilha do arcanjo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noutras ilhas dos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pássaros chilreiam poesia</w:t>
      </w:r>
    </w:p>
    <w:p w:rsidR="009267FE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bookmarkStart w:id="12" w:name="_Hlk495175792"/>
      <w:r w:rsidRPr="000138FC">
        <w:rPr>
          <w:sz w:val="22"/>
          <w:szCs w:val="22"/>
        </w:rPr>
        <w:t xml:space="preserve">653. sair da </w:t>
      </w:r>
      <w:r w:rsidR="00A81BBC" w:rsidRPr="000138FC">
        <w:rPr>
          <w:sz w:val="22"/>
          <w:szCs w:val="22"/>
        </w:rPr>
        <w:t>ilha, moinhos</w:t>
      </w:r>
      <w:r w:rsidRPr="000138FC">
        <w:rPr>
          <w:sz w:val="22"/>
          <w:szCs w:val="22"/>
        </w:rPr>
        <w:t>, maio 30, 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marulhar das águas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embala caleidoscópios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âncoras nem amarras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vogamos sem destino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ao sabor dos ventos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importante é sair da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alijar bagagens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nascer de novo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longe, bem longe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lá, onde se aprende a saudade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b/>
          <w:sz w:val="22"/>
          <w:szCs w:val="22"/>
        </w:rPr>
        <w:br w:type="page"/>
      </w:r>
    </w:p>
    <w:bookmarkEnd w:id="12"/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657 erupções, ao </w:t>
      </w:r>
      <w:proofErr w:type="spellStart"/>
      <w:r w:rsidRPr="000138FC">
        <w:rPr>
          <w:sz w:val="22"/>
          <w:szCs w:val="22"/>
        </w:rPr>
        <w:t>dr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gaspar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fructuoso</w:t>
      </w:r>
      <w:proofErr w:type="spellEnd"/>
      <w:r w:rsidRPr="000138FC">
        <w:rPr>
          <w:sz w:val="22"/>
          <w:szCs w:val="22"/>
        </w:rPr>
        <w:t xml:space="preserve"> 28/08/2014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imponente o bispo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dom frei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jorge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de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santiago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mitra e báculo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chuvosa tarde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29 junho 1563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abençoou a multidão de crentes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cabeças baixas e compungidas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aterrorizados crentes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persignaram-se afligidos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ouviram o forte ribombar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 trovão das profundezas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o chão abateu-se a seus pés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durante cinco dias sem parar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destruindo as suas cafuas de palha e feno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660. </w:t>
      </w:r>
      <w:proofErr w:type="spellStart"/>
      <w:r w:rsidRPr="000138FC">
        <w:rPr>
          <w:sz w:val="22"/>
          <w:szCs w:val="22"/>
        </w:rPr>
        <w:t>demo-cracia</w:t>
      </w:r>
      <w:proofErr w:type="spellEnd"/>
      <w:r w:rsidRPr="000138FC">
        <w:rPr>
          <w:sz w:val="22"/>
          <w:szCs w:val="22"/>
        </w:rPr>
        <w:t>, moinhos 29/8/2014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tanto mar, tanto sal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tanta dor em portugal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primeiro foi-se o império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depois finou-se a ditadura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hoje agoniza a democracia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sujeita à banca e à usura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neste recanto da ilha do arcanjo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sonha-se poesia e utopia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se ainda houvesse esperança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ou o político se vestisse de anjo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por entre crimes e desgovernação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tanto mar, tanto sal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tanta dor em portugal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671 eu fui, fundão 31.3.2015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eu fui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seia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ceei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ao fundão e afundei-me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à guarda e guardei-me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ao douro e dourei-me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eu fui 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olhão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 xml:space="preserve"> e olhei-me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ao coa e coei-me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às flores e flori-me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à praia e espraiei-me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o urbano b disse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eu fui ao pico e piquei-me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bookmarkStart w:id="13" w:name="_Hlk495175877"/>
      <w:r w:rsidRPr="000138FC">
        <w:rPr>
          <w:sz w:val="22"/>
          <w:szCs w:val="22"/>
        </w:rPr>
        <w:t>675 mar e bruma (moinhos 18/7/2015)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todos os poetas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que escreveram sobre os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gastaram a palavra 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a bruma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mim para escrever açores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resta-me a palavra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</w:r>
      <w:r w:rsidRPr="000138FC">
        <w:rPr>
          <w:rFonts w:ascii="Century Gothic" w:hAnsi="Century Gothic" w:cstheme="minorHAnsi"/>
          <w:sz w:val="22"/>
          <w:szCs w:val="22"/>
        </w:rPr>
        <w:tab/>
        <w:t xml:space="preserve"> amar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bookmarkEnd w:id="13"/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>676 o ruído do poema, (moinhos 20/8/2015)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ruído do poema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enche o silêncio da palavra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pássaro fugaz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alquimia breve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há magias por decifrar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na negra lava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vulcões silentes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ruído da palavra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porto de abrigo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naus nem caravelas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palavras mudas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no ruído do poema</w:t>
      </w:r>
    </w:p>
    <w:p w:rsidR="009267FE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>677. graciosa ilha (moinhos, 20/8/2015)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 graciosa 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graciosa no nome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graciosa na postura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gente de bem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afeita às lides da terra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era graciosa 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graciosos os dons musicais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graciosos os pianos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das damas da ilha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afeitas às lides do amor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aqui irei compor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uma sonata inacabada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pStyle w:val="Heading4"/>
        <w:rPr>
          <w:sz w:val="22"/>
          <w:szCs w:val="22"/>
        </w:rPr>
      </w:pPr>
      <w:bookmarkStart w:id="14" w:name="_Hlk495175917"/>
      <w:r w:rsidRPr="000138FC">
        <w:rPr>
          <w:sz w:val="22"/>
          <w:szCs w:val="22"/>
        </w:rPr>
        <w:t>678 autonomias açorianas 2015 (moinhos, 20/8/2015)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 independência é o fim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último das autonomias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nada serve criar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sonhos grandiosos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(de independência)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 fundações movediças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mais valera criar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realidades funcionais</w:t>
      </w:r>
    </w:p>
    <w:p w:rsidR="009267FE" w:rsidRPr="000138FC" w:rsidRDefault="009267FE" w:rsidP="000132D8">
      <w:pPr>
        <w:ind w:left="708" w:firstLine="708"/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      (de autonomia)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assentes na instabilidade destes vulcões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nada serve sonhar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lançar alicerces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cultura e educação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só um povo culto e educado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pode ser libertado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só um povo autónomo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pode ser independentizado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b/>
          <w:sz w:val="22"/>
          <w:szCs w:val="22"/>
        </w:rPr>
      </w:pPr>
    </w:p>
    <w:bookmarkEnd w:id="14"/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>
      <w:pPr>
        <w:jc w:val="left"/>
        <w:rPr>
          <w:rFonts w:ascii="Century Gothic" w:hAnsi="Century Gothic" w:cstheme="minorHAnsi"/>
          <w:b/>
          <w:bCs/>
          <w:i/>
          <w:sz w:val="22"/>
          <w:szCs w:val="22"/>
          <w:lang w:eastAsia="pt-PT"/>
        </w:rPr>
      </w:pPr>
      <w:bookmarkStart w:id="15" w:name="_Hlk495175961"/>
      <w:r>
        <w:rPr>
          <w:sz w:val="22"/>
          <w:szCs w:val="22"/>
        </w:rPr>
        <w:br w:type="page"/>
      </w:r>
    </w:p>
    <w:p w:rsidR="009267FE" w:rsidRPr="000138FC" w:rsidRDefault="009267FE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lastRenderedPageBreak/>
        <w:t xml:space="preserve">699. cantiga de amigo, ao </w:t>
      </w:r>
      <w:proofErr w:type="spellStart"/>
      <w:r w:rsidRPr="000138FC">
        <w:rPr>
          <w:sz w:val="22"/>
          <w:szCs w:val="22"/>
        </w:rPr>
        <w:t>eduardo</w:t>
      </w:r>
      <w:proofErr w:type="spellEnd"/>
      <w:r w:rsidRPr="000138FC">
        <w:rPr>
          <w:sz w:val="22"/>
          <w:szCs w:val="22"/>
        </w:rPr>
        <w:t xml:space="preserve"> </w:t>
      </w:r>
      <w:proofErr w:type="spellStart"/>
      <w:r w:rsidRPr="000138FC">
        <w:rPr>
          <w:sz w:val="22"/>
          <w:szCs w:val="22"/>
        </w:rPr>
        <w:t>bettencourt</w:t>
      </w:r>
      <w:proofErr w:type="spellEnd"/>
      <w:r w:rsidRPr="000138FC">
        <w:rPr>
          <w:sz w:val="22"/>
          <w:szCs w:val="22"/>
        </w:rPr>
        <w:t xml:space="preserve"> pinto, 2 agosto 2017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amaste áfricas imensas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desbravaste a savana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acariciaste brumas e hortênsias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amadureceste no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canadá</w:t>
      </w:r>
      <w:proofErr w:type="spellEnd"/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cada foto um poema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cada poema um filme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e agora </w:t>
      </w:r>
      <w:proofErr w:type="spellStart"/>
      <w:r w:rsidRPr="000138FC">
        <w:rPr>
          <w:rFonts w:ascii="Century Gothic" w:hAnsi="Century Gothic" w:cstheme="minorHAnsi"/>
          <w:sz w:val="22"/>
          <w:szCs w:val="22"/>
        </w:rPr>
        <w:t>josé</w:t>
      </w:r>
      <w:proofErr w:type="spellEnd"/>
      <w:r w:rsidRPr="000138FC">
        <w:rPr>
          <w:rFonts w:ascii="Century Gothic" w:hAnsi="Century Gothic" w:cstheme="minorHAnsi"/>
          <w:sz w:val="22"/>
          <w:szCs w:val="22"/>
        </w:rPr>
        <w:t>?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tempo de pegar no sacho e ancinho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arar os campos de novo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cavar, semear, regar e colher 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os frutos que te irão alimentar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embiocado e tímido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assomarás à janela da vida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sem saudades nem lamúrias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buscar forças nas fraquezas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sonhar de novo e sorrir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o mundo espera por ti</w:t>
      </w: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150926" w:rsidRPr="000138FC" w:rsidRDefault="00150926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bookmarkEnd w:id="15"/>
    <w:p w:rsidR="009267FE" w:rsidRPr="000138FC" w:rsidRDefault="009267F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FE2CF1" w:rsidRPr="000138FC" w:rsidRDefault="00FE2CF1" w:rsidP="000132D8">
      <w:pPr>
        <w:pStyle w:val="Heading4"/>
        <w:rPr>
          <w:sz w:val="22"/>
          <w:szCs w:val="22"/>
        </w:rPr>
      </w:pPr>
      <w:r w:rsidRPr="000138FC">
        <w:rPr>
          <w:sz w:val="22"/>
          <w:szCs w:val="22"/>
        </w:rPr>
        <w:t xml:space="preserve">702. PICO </w:t>
      </w:r>
      <w:r w:rsidR="00AF1760" w:rsidRPr="000138FC">
        <w:rPr>
          <w:sz w:val="22"/>
          <w:szCs w:val="22"/>
        </w:rPr>
        <w:t xml:space="preserve">ao urbano Bettencourt </w:t>
      </w:r>
      <w:r w:rsidRPr="000138FC">
        <w:rPr>
          <w:sz w:val="22"/>
          <w:szCs w:val="22"/>
        </w:rPr>
        <w:t xml:space="preserve">24/11/17 moinhos 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no rossio do mar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plantei as vinhas da vida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nos poços de maré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bebi água insalubre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nas bocainas, jarões e traveses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colhi o néctar dos czares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esta é a magia da ilha montanha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>nela me sento e me sinto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  <w:r w:rsidRPr="000138FC">
        <w:rPr>
          <w:rFonts w:ascii="Century Gothic" w:eastAsia="Corbel" w:hAnsi="Century Gothic" w:cstheme="minorHAnsi"/>
          <w:sz w:val="22"/>
          <w:szCs w:val="22"/>
        </w:rPr>
        <w:t xml:space="preserve">órfão da </w:t>
      </w:r>
      <w:proofErr w:type="spellStart"/>
      <w:r w:rsidRPr="000138FC">
        <w:rPr>
          <w:rFonts w:ascii="Century Gothic" w:eastAsia="Corbel" w:hAnsi="Century Gothic" w:cstheme="minorHAnsi"/>
          <w:sz w:val="22"/>
          <w:szCs w:val="22"/>
        </w:rPr>
        <w:t>atlântida</w:t>
      </w:r>
      <w:proofErr w:type="spellEnd"/>
      <w:r w:rsidRPr="000138FC">
        <w:rPr>
          <w:rFonts w:ascii="Century Gothic" w:eastAsia="Corbel" w:hAnsi="Century Gothic" w:cstheme="minorHAnsi"/>
          <w:sz w:val="22"/>
          <w:szCs w:val="22"/>
        </w:rPr>
        <w:t xml:space="preserve"> perdida</w:t>
      </w:r>
    </w:p>
    <w:p w:rsidR="00FE2CF1" w:rsidRPr="000138FC" w:rsidRDefault="00FE2CF1" w:rsidP="000132D8">
      <w:pPr>
        <w:jc w:val="left"/>
        <w:rPr>
          <w:rFonts w:ascii="Century Gothic" w:eastAsia="Corbel" w:hAnsi="Century Gothic" w:cstheme="minorHAnsi"/>
          <w:sz w:val="22"/>
          <w:szCs w:val="22"/>
        </w:rPr>
      </w:pPr>
    </w:p>
    <w:p w:rsidR="00CF109E" w:rsidRPr="000138FC" w:rsidRDefault="00CF109E" w:rsidP="000132D8">
      <w:pPr>
        <w:jc w:val="left"/>
        <w:rPr>
          <w:rFonts w:ascii="Century Gothic" w:hAnsi="Century Gothic" w:cstheme="minorHAnsi"/>
          <w:bCs/>
          <w:sz w:val="22"/>
          <w:szCs w:val="22"/>
          <w:lang w:eastAsia="pt-PT"/>
        </w:rPr>
      </w:pPr>
      <w:r w:rsidRPr="000138FC">
        <w:rPr>
          <w:rFonts w:ascii="Century Gothic" w:hAnsi="Century Gothic" w:cstheme="minorHAnsi"/>
          <w:sz w:val="22"/>
          <w:szCs w:val="22"/>
        </w:rPr>
        <w:br w:type="page"/>
      </w:r>
    </w:p>
    <w:p w:rsidR="00CF109E" w:rsidRPr="000138FC" w:rsidRDefault="00CF109E" w:rsidP="000132D8">
      <w:pPr>
        <w:pStyle w:val="Heading4"/>
        <w:rPr>
          <w:sz w:val="22"/>
          <w:szCs w:val="22"/>
          <w:lang w:eastAsia="en-US"/>
        </w:rPr>
      </w:pPr>
      <w:r w:rsidRPr="000138FC">
        <w:rPr>
          <w:sz w:val="22"/>
          <w:szCs w:val="22"/>
        </w:rPr>
        <w:lastRenderedPageBreak/>
        <w:t>703. mar de palavras,</w:t>
      </w:r>
      <w:r w:rsidR="00AF1760" w:rsidRPr="000138FC">
        <w:rPr>
          <w:sz w:val="22"/>
          <w:szCs w:val="22"/>
        </w:rPr>
        <w:t xml:space="preserve"> à Ana Paula </w:t>
      </w:r>
      <w:proofErr w:type="spellStart"/>
      <w:r w:rsidR="00AF1760" w:rsidRPr="000138FC">
        <w:rPr>
          <w:sz w:val="22"/>
          <w:szCs w:val="22"/>
        </w:rPr>
        <w:t>andrade</w:t>
      </w:r>
      <w:proofErr w:type="spellEnd"/>
      <w:r w:rsidRPr="000138FC">
        <w:rPr>
          <w:sz w:val="22"/>
          <w:szCs w:val="22"/>
        </w:rPr>
        <w:t xml:space="preserve"> lomba da maia 6.1.2018 </w:t>
      </w:r>
    </w:p>
    <w:p w:rsidR="00CF109E" w:rsidRPr="000138FC" w:rsidRDefault="00CF109E" w:rsidP="000132D8">
      <w:pPr>
        <w:rPr>
          <w:rFonts w:ascii="Century Gothic" w:hAnsi="Century Gothic" w:cstheme="minorHAnsi"/>
          <w:sz w:val="22"/>
          <w:szCs w:val="22"/>
        </w:rPr>
      </w:pP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parti as palavras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quem parte pedra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 elas calcetei avenidas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de sonhos incumpridos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plantei catos e cardos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quem planta rosas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 xml:space="preserve">colhi espinhos 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como quem colhe pétalas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e do ramo que te ofertei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proofErr w:type="gramStart"/>
      <w:r w:rsidRPr="000138FC">
        <w:rPr>
          <w:rFonts w:ascii="Century Gothic" w:hAnsi="Century Gothic" w:cstheme="minorHAnsi"/>
          <w:sz w:val="22"/>
          <w:szCs w:val="22"/>
        </w:rPr>
        <w:t>brotaram  palavras</w:t>
      </w:r>
      <w:proofErr w:type="gramEnd"/>
      <w:r w:rsidRPr="000138FC">
        <w:rPr>
          <w:rFonts w:ascii="Century Gothic" w:hAnsi="Century Gothic" w:cstheme="minorHAnsi"/>
          <w:sz w:val="22"/>
          <w:szCs w:val="22"/>
        </w:rPr>
        <w:t xml:space="preserve"> felizes</w:t>
      </w:r>
    </w:p>
    <w:p w:rsidR="00CF109E" w:rsidRPr="000138FC" w:rsidRDefault="00CF109E" w:rsidP="000132D8">
      <w:pPr>
        <w:jc w:val="left"/>
        <w:rPr>
          <w:rFonts w:ascii="Century Gothic" w:hAnsi="Century Gothic" w:cstheme="minorHAnsi"/>
          <w:sz w:val="22"/>
          <w:szCs w:val="22"/>
        </w:rPr>
      </w:pPr>
      <w:r w:rsidRPr="000138FC">
        <w:rPr>
          <w:rFonts w:ascii="Century Gothic" w:hAnsi="Century Gothic" w:cstheme="minorHAnsi"/>
          <w:sz w:val="22"/>
          <w:szCs w:val="22"/>
        </w:rPr>
        <w:t>neste mar de letras que habitamos</w:t>
      </w:r>
    </w:p>
    <w:p w:rsidR="00AE7D22" w:rsidRPr="000138FC" w:rsidRDefault="00AE7D22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B325A5" w:rsidRPr="000138FC" w:rsidRDefault="00B325A5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p w:rsidR="00C122C1" w:rsidRDefault="00C122C1">
      <w:pPr>
        <w:jc w:val="lef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br w:type="page"/>
      </w:r>
    </w:p>
    <w:p w:rsidR="00C122C1" w:rsidRDefault="00C122C1" w:rsidP="00C122C1">
      <w:pPr>
        <w:pStyle w:val="Heading1"/>
        <w:rPr>
          <w:rFonts w:cstheme="minorHAnsi"/>
        </w:rPr>
      </w:pPr>
      <w:bookmarkStart w:id="16" w:name="_Hlk15839765"/>
      <w:r w:rsidRPr="000132D8">
        <w:rPr>
          <w:rFonts w:cstheme="minorHAnsi"/>
        </w:rPr>
        <w:lastRenderedPageBreak/>
        <w:t>Índice</w:t>
      </w:r>
    </w:p>
    <w:p w:rsidR="00F97D55" w:rsidRDefault="00F97D55" w:rsidP="00F97D55">
      <w:pPr>
        <w:pStyle w:val="Heading2"/>
        <w:sectPr w:rsidR="00F97D55" w:rsidSect="00795C22">
          <w:headerReference w:type="even" r:id="rId23"/>
          <w:headerReference w:type="default" r:id="rId24"/>
          <w:headerReference w:type="first" r:id="rId25"/>
          <w:type w:val="continuous"/>
          <w:pgSz w:w="11906" w:h="16838" w:code="9"/>
          <w:pgMar w:top="1418" w:right="1701" w:bottom="1418" w:left="1701" w:header="1021" w:footer="1021" w:gutter="0"/>
          <w:cols w:space="720"/>
          <w:docGrid w:linePitch="326"/>
        </w:sectPr>
      </w:pPr>
    </w:p>
    <w:p w:rsidR="004258A3" w:rsidRDefault="00B03B51" w:rsidP="004258A3">
      <w:pPr>
        <w:pStyle w:val="Heading2"/>
      </w:pPr>
      <w:hyperlink w:anchor="_planeta_chrys" w:history="1">
        <w:r w:rsidR="004258A3" w:rsidRPr="003E297E">
          <w:rPr>
            <w:rStyle w:val="Hyperlink"/>
          </w:rPr>
          <w:t>Planeta Chrys</w:t>
        </w:r>
      </w:hyperlink>
    </w:p>
    <w:p w:rsidR="004258A3" w:rsidRPr="000132D8" w:rsidRDefault="00B03B51" w:rsidP="004258A3">
      <w:pPr>
        <w:jc w:val="left"/>
        <w:rPr>
          <w:rFonts w:ascii="Century Gothic" w:hAnsi="Century Gothic" w:cstheme="minorHAnsi"/>
        </w:rPr>
      </w:pPr>
      <w:hyperlink w:anchor="_509._(maria_nobody," w:history="1">
        <w:r w:rsidR="004258A3" w:rsidRPr="003E297E">
          <w:rPr>
            <w:rStyle w:val="Hyperlink"/>
            <w:rFonts w:ascii="Century Gothic" w:hAnsi="Century Gothic" w:cstheme="minorHAnsi"/>
          </w:rPr>
          <w:t>509</w:t>
        </w:r>
      </w:hyperlink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563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564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571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572.1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583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588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590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602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617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622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643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654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664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665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668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683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686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701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705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706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707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710</w:t>
      </w:r>
    </w:p>
    <w:p w:rsidR="004258A3" w:rsidRPr="000132D8" w:rsidRDefault="00B03B51" w:rsidP="004258A3">
      <w:pPr>
        <w:pStyle w:val="Heading2"/>
      </w:pPr>
      <w:hyperlink w:anchor="_planeta_timor" w:history="1">
        <w:r w:rsidR="004258A3" w:rsidRPr="003E297E">
          <w:rPr>
            <w:rStyle w:val="Hyperlink"/>
          </w:rPr>
          <w:t>Planeta Timor</w:t>
        </w:r>
      </w:hyperlink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547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548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549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550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551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685</w:t>
      </w:r>
    </w:p>
    <w:p w:rsidR="004258A3" w:rsidRDefault="00B03B51" w:rsidP="004258A3">
      <w:pPr>
        <w:pStyle w:val="Heading2"/>
      </w:pPr>
      <w:hyperlink w:anchor="_planeta_galiza" w:history="1">
        <w:r w:rsidR="004258A3" w:rsidRPr="003E297E">
          <w:rPr>
            <w:rStyle w:val="Hyperlink"/>
          </w:rPr>
          <w:t xml:space="preserve">Planeta </w:t>
        </w:r>
        <w:proofErr w:type="spellStart"/>
        <w:r w:rsidR="004258A3" w:rsidRPr="003E297E">
          <w:rPr>
            <w:rStyle w:val="Hyperlink"/>
          </w:rPr>
          <w:t>Galiza</w:t>
        </w:r>
        <w:proofErr w:type="spellEnd"/>
      </w:hyperlink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691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692</w:t>
      </w:r>
    </w:p>
    <w:bookmarkStart w:id="17" w:name="_Planeta_Açores"/>
    <w:bookmarkEnd w:id="17"/>
    <w:p w:rsidR="004258A3" w:rsidRDefault="003E297E" w:rsidP="004258A3">
      <w:pPr>
        <w:pStyle w:val="Heading2"/>
      </w:pPr>
      <w:r>
        <w:fldChar w:fldCharType="begin"/>
      </w:r>
      <w:r>
        <w:instrText xml:space="preserve"> HYPERLINK  \l "_Planeta_Açores" </w:instrText>
      </w:r>
      <w:r>
        <w:fldChar w:fldCharType="separate"/>
      </w:r>
      <w:r w:rsidR="004258A3" w:rsidRPr="003E297E">
        <w:rPr>
          <w:rStyle w:val="Hyperlink"/>
        </w:rPr>
        <w:t>Planeta Açores</w:t>
      </w:r>
      <w:r>
        <w:fldChar w:fldCharType="end"/>
      </w:r>
      <w:r w:rsidR="004258A3" w:rsidRPr="000132D8">
        <w:t xml:space="preserve"> 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510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546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557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559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565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568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573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574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576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58</w:t>
      </w:r>
      <w:r>
        <w:rPr>
          <w:rFonts w:ascii="Century Gothic" w:hAnsi="Century Gothic" w:cstheme="minorHAnsi"/>
        </w:rPr>
        <w:t>0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584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589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594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596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598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605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606</w:t>
      </w:r>
    </w:p>
    <w:p w:rsidR="004258A3" w:rsidRDefault="004258A3" w:rsidP="004258A3">
      <w:pPr>
        <w:jc w:val="both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615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620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624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625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631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632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637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641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645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652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653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657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660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671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675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676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677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678</w:t>
      </w:r>
    </w:p>
    <w:p w:rsidR="004258A3" w:rsidRPr="000132D8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699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 w:rsidRPr="000132D8">
        <w:rPr>
          <w:rFonts w:ascii="Century Gothic" w:hAnsi="Century Gothic" w:cstheme="minorHAnsi"/>
        </w:rPr>
        <w:t>70</w:t>
      </w:r>
      <w:r>
        <w:rPr>
          <w:rFonts w:ascii="Century Gothic" w:hAnsi="Century Gothic" w:cstheme="minorHAnsi"/>
        </w:rPr>
        <w:t>2</w:t>
      </w:r>
    </w:p>
    <w:p w:rsidR="004258A3" w:rsidRDefault="004258A3" w:rsidP="004258A3">
      <w:pPr>
        <w:jc w:val="lef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703</w:t>
      </w:r>
    </w:p>
    <w:p w:rsidR="004258A3" w:rsidRDefault="004258A3" w:rsidP="004258A3">
      <w:pPr>
        <w:jc w:val="both"/>
        <w:rPr>
          <w:lang w:eastAsia="pt-PT"/>
        </w:rPr>
        <w:sectPr w:rsidR="004258A3" w:rsidSect="00F97D55">
          <w:type w:val="continuous"/>
          <w:pgSz w:w="11906" w:h="16838" w:code="9"/>
          <w:pgMar w:top="1418" w:right="1701" w:bottom="1418" w:left="1701" w:header="1021" w:footer="1021" w:gutter="0"/>
          <w:cols w:num="3" w:space="720"/>
          <w:docGrid w:linePitch="326"/>
        </w:sectPr>
      </w:pPr>
    </w:p>
    <w:p w:rsidR="00F97D55" w:rsidRPr="00F97D55" w:rsidRDefault="00F97D55" w:rsidP="00F97D55">
      <w:pPr>
        <w:rPr>
          <w:lang w:eastAsia="pt-PT"/>
        </w:rPr>
      </w:pPr>
    </w:p>
    <w:bookmarkEnd w:id="1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2835"/>
        <w:gridCol w:w="3402"/>
      </w:tblGrid>
      <w:tr w:rsidR="00C122C1" w:rsidRPr="000132D8" w:rsidTr="004258A3">
        <w:tc>
          <w:tcPr>
            <w:tcW w:w="3256" w:type="dxa"/>
          </w:tcPr>
          <w:p w:rsidR="00C122C1" w:rsidRPr="000132D8" w:rsidRDefault="00C122C1" w:rsidP="004258A3">
            <w:pPr>
              <w:jc w:val="left"/>
              <w:rPr>
                <w:rFonts w:ascii="Century Gothic" w:hAnsi="Century Gothic" w:cstheme="minorHAnsi"/>
              </w:rPr>
            </w:pPr>
          </w:p>
        </w:tc>
        <w:tc>
          <w:tcPr>
            <w:tcW w:w="2835" w:type="dxa"/>
          </w:tcPr>
          <w:p w:rsidR="00C122C1" w:rsidRPr="000132D8" w:rsidRDefault="00C122C1" w:rsidP="004258A3">
            <w:pPr>
              <w:jc w:val="left"/>
              <w:rPr>
                <w:rFonts w:ascii="Century Gothic" w:hAnsi="Century Gothic" w:cstheme="minorHAnsi"/>
              </w:rPr>
            </w:pPr>
          </w:p>
        </w:tc>
        <w:tc>
          <w:tcPr>
            <w:tcW w:w="3402" w:type="dxa"/>
          </w:tcPr>
          <w:p w:rsidR="00C122C1" w:rsidRPr="000132D8" w:rsidRDefault="00C122C1" w:rsidP="004258A3">
            <w:pPr>
              <w:jc w:val="left"/>
              <w:rPr>
                <w:rFonts w:ascii="Century Gothic" w:hAnsi="Century Gothic" w:cstheme="minorHAnsi"/>
              </w:rPr>
            </w:pPr>
          </w:p>
        </w:tc>
      </w:tr>
    </w:tbl>
    <w:p w:rsidR="00B325A5" w:rsidRPr="000138FC" w:rsidRDefault="00B325A5" w:rsidP="000132D8">
      <w:pPr>
        <w:jc w:val="left"/>
        <w:rPr>
          <w:rFonts w:ascii="Century Gothic" w:hAnsi="Century Gothic" w:cstheme="minorHAnsi"/>
          <w:sz w:val="22"/>
          <w:szCs w:val="22"/>
        </w:rPr>
      </w:pPr>
    </w:p>
    <w:sectPr w:rsidR="00B325A5" w:rsidRPr="000138FC" w:rsidSect="00795C22">
      <w:type w:val="continuous"/>
      <w:pgSz w:w="11906" w:h="16838" w:code="9"/>
      <w:pgMar w:top="1418" w:right="1701" w:bottom="1418" w:left="1701" w:header="1021" w:footer="1021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24" wne:kcmSecondary="0041">
      <wne:wch wne:val="000000E0"/>
    </wne:keymap>
    <wne:keymap wne:kcmPrimary="0024" wne:kcmSecondary="0045">
      <wne:wch wne:val="000000EA"/>
    </wne:keymap>
    <wne:keymap wne:kcmPrimary="002D" wne:kcmSecondary="0041">
      <wne:wch wne:val="000000E2"/>
    </wne:keymap>
    <wne:keymap wne:kcmPrimary="0226">
      <wne:wch wne:val="00002191"/>
    </wne:keymap>
    <wne:keymap wne:kcmPrimary="0228">
      <wne:wch wne:val="00002193"/>
    </wne:keymap>
    <wne:keymap wne:kcmPrimary="0245">
      <wne:wch wne:val="000020AC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</wne:acdManifest>
    <wne:toolbarData r:id="rId1"/>
  </wne:toolbars>
  <wne:acds>
    <wne:acd wne:argValue="AgBUAGkAdAB1AGwAbwAxADAA" wne:acdName="acd0" wne:fciIndexBasedOn="0065"/>
    <wne:acd wne:argValue="AQAAAAAA" wne:acdName="acd1" wne:fciIndexBasedOn="0065"/>
    <wne:acd wne:argValue="AQAAAAUA" wne:acdName="acd2" wne:fciIndexBasedOn="0065"/>
    <wne:acd wne:argValue="AQAAAAEA" wne:acdName="acd3" wne:fciIndexBasedOn="0065"/>
    <wne:acd wne:argValue="AQAAAAMA" wne:acdName="acd4" wne:fciIndexBasedOn="0065"/>
    <wne:acd wne:argValue="AQAAAAIA" wne:acdName="acd5" wne:fciIndexBasedOn="0065"/>
    <wne:acd wne:argValue="AQAAAAQA" wne:acdName="acd6" wne:fciIndexBasedOn="0065"/>
    <wne:acd wne:argValue="AgB0AGkAdAB1AGwAbwAyADEA" wne:acdName="acd7" wne:fciIndexBasedOn="0065"/>
    <wne:acd wne:argValue="AQAAAAcA" wne:acdName="acd8" wne:fciIndexBasedOn="0065"/>
    <wne:acd wne:argValue="AQAAAAkA" wne:acdName="acd9" wne:fciIndexBasedOn="0065"/>
    <wne:acd wne:acdName="acd10" wne:fciIndexBasedOn="0065"/>
    <wne:acd wne:acdName="acd11" wne:fciIndexBasedOn="0065"/>
    <wne:acd wne:argValue="AgBTAHQAeQBsAGUAIABTAHQAeQBsAGUAMQAgACsAIABMAGUAZgB0ADoAIAAgADEANwAxACAAYwBt&#10;ACAASABhAG4AZwBpAG4AZwA6ACAAIAAwADgAMwAgAGMAbQAgAFIAaQBnAGgAdAA6ACAAIAAtADAA&#10;MAA5ACAAYwBtAC4ALgAuAA==" wne:acdName="acd12" wne:fciIndexBasedOn="0065"/>
    <wne:acd wne:argValue="AgBUAGkAdAB1AGwAbwAgADEAMAAgAEMAaABhAHIA" wne:acdName="acd1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0EA" w:rsidRDefault="005660EA" w:rsidP="009267FE">
      <w:r>
        <w:separator/>
      </w:r>
    </w:p>
  </w:endnote>
  <w:endnote w:type="continuationSeparator" w:id="0">
    <w:p w:rsidR="005660EA" w:rsidRDefault="005660EA" w:rsidP="0092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BasD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0EA" w:rsidRDefault="005660EA" w:rsidP="009267FE">
      <w:r>
        <w:separator/>
      </w:r>
    </w:p>
  </w:footnote>
  <w:footnote w:type="continuationSeparator" w:id="0">
    <w:p w:rsidR="005660EA" w:rsidRDefault="005660EA" w:rsidP="009267FE">
      <w:r>
        <w:continuationSeparator/>
      </w:r>
    </w:p>
  </w:footnote>
  <w:footnote w:id="1">
    <w:p w:rsidR="00B03B51" w:rsidRPr="00301C71" w:rsidRDefault="00B03B51" w:rsidP="00795C22">
      <w:pPr>
        <w:pStyle w:val="FootnoteText"/>
        <w:jc w:val="left"/>
      </w:pPr>
      <w:r>
        <w:rPr>
          <w:rStyle w:val="FootnoteReference"/>
          <w:rFonts w:eastAsia="Arial Unicode MS"/>
        </w:rPr>
        <w:footnoteRef/>
      </w:r>
      <w:r>
        <w:t xml:space="preserve"> In Urbano África frente e verso  p. 62</w:t>
      </w:r>
    </w:p>
  </w:footnote>
  <w:footnote w:id="2">
    <w:p w:rsidR="00B03B51" w:rsidRDefault="00B03B51" w:rsidP="008A7B19">
      <w:pPr>
        <w:pStyle w:val="FootnoteText"/>
        <w:jc w:val="both"/>
      </w:pPr>
      <w:r>
        <w:rPr>
          <w:rStyle w:val="FootnoteReference"/>
          <w:rFonts w:eastAsia="Arial Unicode MS"/>
        </w:rPr>
        <w:footnoteRef/>
      </w:r>
      <w:r>
        <w:t xml:space="preserve"> ÁLAMO OLIVEIRA, 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76" o:spid="_x0000_s2051" type="#_x0000_t136" style="position:absolute;margin-left:0;margin-top:0;width:553.3pt;height:46.1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77" o:spid="_x0000_s2052" type="#_x0000_t136" style="position:absolute;margin-left:0;margin-top:0;width:553.3pt;height:46.1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</w:p>
  <w:sdt>
    <w:sdtPr>
      <w:id w:val="-1228601602"/>
      <w:docPartObj>
        <w:docPartGallery w:val="Page Numbers (Margins)"/>
        <w:docPartUnique/>
      </w:docPartObj>
    </w:sdtPr>
    <w:sdtContent>
      <w:p w:rsidR="00B03B51" w:rsidRDefault="00B03B51">
        <w:pPr>
          <w:pStyle w:val="Head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5" name="Oval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51" w:rsidRDefault="00B03B51">
                              <w:pPr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A7C7C">
                                <w:rPr>
                                  <w:rStyle w:val="PageNumber"/>
                                  <w:b w:val="0"/>
                                  <w:bCs/>
                                  <w:noProof/>
                                  <w:color w:val="FFFFFF" w:themeColor="background1"/>
                                </w:rPr>
                                <w:t>35</w:t>
                              </w:r>
                              <w:r>
                                <w:rPr>
                                  <w:rStyle w:val="PageNumber"/>
                                  <w:b w:val="0"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5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" o:allowincell="f" fillcolor="#9dbb61" stroked="f">
                  <v:textbox inset="0,,0">
                    <w:txbxContent>
                      <w:p w:rsidR="00B03B51" w:rsidRDefault="00B03B51">
                        <w:pPr>
                          <w:rPr>
                            <w:rStyle w:val="PageNumber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9A7C7C">
                          <w:rPr>
                            <w:rStyle w:val="PageNumber"/>
                            <w:b w:val="0"/>
                            <w:bCs/>
                            <w:noProof/>
                            <w:color w:val="FFFFFF" w:themeColor="background1"/>
                          </w:rPr>
                          <w:t>35</w:t>
                        </w:r>
                        <w:r>
                          <w:rPr>
                            <w:rStyle w:val="PageNumber"/>
                            <w:b w:val="0"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75" o:spid="_x0000_s2050" type="#_x0000_t136" style="position:absolute;margin-left:0;margin-top:0;width:553.3pt;height:4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79" o:spid="_x0000_s2054" type="#_x0000_t136" style="position:absolute;margin-left:0;margin-top:0;width:553.3pt;height:46.1pt;rotation:315;z-index:-251644928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 w:rsidP="00795C22">
    <w:pPr>
      <w:pStyle w:val="Header"/>
      <w:spacing w:before="0" w:beforeAutospacing="0" w:after="0" w:afterAutospacing="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80" o:spid="_x0000_s2055" type="#_x0000_t136" style="position:absolute;margin-left:0;margin-top:0;width:553.3pt;height:46.1pt;rotation:315;z-index:-251642880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  <w:sdt>
      <w:sdtPr>
        <w:rPr>
          <w:rFonts w:ascii="Segoe UI Light" w:hAnsi="Segoe UI Light" w:cs="Segoe UI Light"/>
          <w:sz w:val="20"/>
          <w:szCs w:val="20"/>
        </w:rPr>
        <w:id w:val="942351757"/>
        <w:docPartObj>
          <w:docPartGallery w:val="Page Numbers (Margins)"/>
          <w:docPartUnique/>
        </w:docPartObj>
      </w:sdtPr>
      <w:sdtContent>
        <w:r w:rsidRPr="000138FC">
          <w:rPr>
            <w:rFonts w:ascii="Segoe UI Light" w:eastAsiaTheme="majorEastAsia" w:hAnsi="Segoe UI Light" w:cs="Segoe UI Light"/>
            <w:noProof/>
            <w:sz w:val="20"/>
            <w:szCs w:val="20"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2A50FA" wp14:editId="0D7176C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B51" w:rsidRDefault="00B03B51">
                              <w:pPr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A7C7C">
                                <w:rPr>
                                  <w:rStyle w:val="PageNumber"/>
                                  <w:bCs/>
                                  <w:noProof/>
                                  <w:color w:val="FFFFFF" w:themeColor="background1"/>
                                </w:rPr>
                                <w:t>245</w:t>
                              </w:r>
                              <w:r>
                                <w:rPr>
                                  <w:rStyle w:val="PageNumber"/>
                                  <w:b w:val="0"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72A50FA" id="Oval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" o:allowincell="f" fillcolor="#9dbb61" stroked="f">
                  <v:textbox inset="0,,0">
                    <w:txbxContent>
                      <w:p w:rsidR="00B03B51" w:rsidRDefault="00B03B51">
                        <w:pPr>
                          <w:rPr>
                            <w:rStyle w:val="PageNumber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9A7C7C">
                          <w:rPr>
                            <w:rStyle w:val="PageNumber"/>
                            <w:bCs/>
                            <w:noProof/>
                            <w:color w:val="FFFFFF" w:themeColor="background1"/>
                          </w:rPr>
                          <w:t>245</w:t>
                        </w:r>
                        <w:r>
                          <w:rPr>
                            <w:rStyle w:val="PageNumber"/>
                            <w:b w:val="0"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proofErr w:type="spellStart"/>
    <w:r w:rsidRPr="000138FC">
      <w:rPr>
        <w:rFonts w:ascii="Segoe UI Light" w:hAnsi="Segoe UI Light" w:cs="Segoe UI Light"/>
        <w:sz w:val="20"/>
        <w:szCs w:val="20"/>
      </w:rPr>
      <w:t>CQI</w:t>
    </w:r>
    <w:proofErr w:type="spellEnd"/>
    <w:r w:rsidRPr="000138FC">
      <w:rPr>
        <w:rFonts w:ascii="Segoe UI Light" w:hAnsi="Segoe UI Light" w:cs="Segoe UI Light"/>
        <w:sz w:val="20"/>
        <w:szCs w:val="20"/>
      </w:rPr>
      <w:t xml:space="preserve"> – volumes 5 e 6 (crónica do quotidiano inútil 2010-2017)</w:t>
    </w:r>
    <w:r>
      <w:pict>
        <v:rect id="_x0000_i1025" style="width:0;height:1.5pt" o:hralign="center" o:hrstd="t" o:hr="t" fillcolor="#a0a0a0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51" w:rsidRDefault="00B03B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5878" o:spid="_x0000_s2053" type="#_x0000_t136" style="position:absolute;margin-left:0;margin-top:0;width:553.3pt;height:46.1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Tahoma&quot;;font-size:1pt" string="inédito, no prelo, não cit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74C49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948B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50C5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C0C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68E3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80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C1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94E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BC3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85C4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C0367"/>
    <w:multiLevelType w:val="hybridMultilevel"/>
    <w:tmpl w:val="74C2B7F8"/>
    <w:lvl w:ilvl="0" w:tplc="6CE86296">
      <w:start w:val="50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5190D"/>
    <w:multiLevelType w:val="hybridMultilevel"/>
    <w:tmpl w:val="9F7A9B8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40808"/>
    <w:multiLevelType w:val="hybridMultilevel"/>
    <w:tmpl w:val="DDFA6EF6"/>
    <w:lvl w:ilvl="0" w:tplc="EAF0A492">
      <w:start w:val="506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C6662"/>
    <w:multiLevelType w:val="hybridMultilevel"/>
    <w:tmpl w:val="1CF8BDA2"/>
    <w:lvl w:ilvl="0" w:tplc="859C3164">
      <w:start w:val="503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B65"/>
    <w:multiLevelType w:val="hybridMultilevel"/>
    <w:tmpl w:val="FE3CE2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914DB"/>
    <w:multiLevelType w:val="hybridMultilevel"/>
    <w:tmpl w:val="154A1F70"/>
    <w:lvl w:ilvl="0" w:tplc="708E8FDA">
      <w:start w:val="1"/>
      <w:numFmt w:val="decimal"/>
      <w:lvlText w:val="%1."/>
      <w:lvlJc w:val="left"/>
      <w:pPr>
        <w:ind w:left="333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405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47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54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62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9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76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83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9095" w:hanging="180"/>
      </w:pPr>
      <w:rPr>
        <w:rFonts w:cs="Times New Roman"/>
      </w:rPr>
    </w:lvl>
  </w:abstractNum>
  <w:abstractNum w:abstractNumId="22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0A19"/>
    <w:multiLevelType w:val="hybridMultilevel"/>
    <w:tmpl w:val="4370723A"/>
    <w:lvl w:ilvl="0" w:tplc="AD285DD8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6"/>
  </w:num>
  <w:num w:numId="20">
    <w:abstractNumId w:val="23"/>
  </w:num>
  <w:num w:numId="21">
    <w:abstractNumId w:val="21"/>
  </w:num>
  <w:num w:numId="22">
    <w:abstractNumId w:val="1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Y0Mbc0szC1sLA0MzBV0lEKTi0uzszPAykwqgUAMNIfciwAAAA="/>
  </w:docVars>
  <w:rsids>
    <w:rsidRoot w:val="003409B9"/>
    <w:rsid w:val="00003DC7"/>
    <w:rsid w:val="00007DC9"/>
    <w:rsid w:val="000132D8"/>
    <w:rsid w:val="000138FC"/>
    <w:rsid w:val="00052562"/>
    <w:rsid w:val="000731E3"/>
    <w:rsid w:val="000A0605"/>
    <w:rsid w:val="000A53F1"/>
    <w:rsid w:val="000A7FA3"/>
    <w:rsid w:val="000B4DB1"/>
    <w:rsid w:val="000C3294"/>
    <w:rsid w:val="000C5CC1"/>
    <w:rsid w:val="000D6337"/>
    <w:rsid w:val="000F4B8F"/>
    <w:rsid w:val="00136CB3"/>
    <w:rsid w:val="00150926"/>
    <w:rsid w:val="001570E8"/>
    <w:rsid w:val="00157F8A"/>
    <w:rsid w:val="00163851"/>
    <w:rsid w:val="00175B46"/>
    <w:rsid w:val="00194C4F"/>
    <w:rsid w:val="001C03F3"/>
    <w:rsid w:val="00212F1D"/>
    <w:rsid w:val="002335B4"/>
    <w:rsid w:val="00263A77"/>
    <w:rsid w:val="002761EE"/>
    <w:rsid w:val="00284E09"/>
    <w:rsid w:val="003135FC"/>
    <w:rsid w:val="00327A8F"/>
    <w:rsid w:val="003409B9"/>
    <w:rsid w:val="003454D6"/>
    <w:rsid w:val="003556B9"/>
    <w:rsid w:val="003578D6"/>
    <w:rsid w:val="003600E1"/>
    <w:rsid w:val="0036288E"/>
    <w:rsid w:val="00365FA6"/>
    <w:rsid w:val="00395FD2"/>
    <w:rsid w:val="003B1E86"/>
    <w:rsid w:val="003C6206"/>
    <w:rsid w:val="003E297E"/>
    <w:rsid w:val="003F6E97"/>
    <w:rsid w:val="00401AD1"/>
    <w:rsid w:val="00404E8D"/>
    <w:rsid w:val="004258A3"/>
    <w:rsid w:val="00450049"/>
    <w:rsid w:val="00457A7A"/>
    <w:rsid w:val="00461154"/>
    <w:rsid w:val="00475B25"/>
    <w:rsid w:val="004A4759"/>
    <w:rsid w:val="004B2AD1"/>
    <w:rsid w:val="004E19AD"/>
    <w:rsid w:val="005044E1"/>
    <w:rsid w:val="00543A4E"/>
    <w:rsid w:val="005660EA"/>
    <w:rsid w:val="00574132"/>
    <w:rsid w:val="005B3E6D"/>
    <w:rsid w:val="005D1FB4"/>
    <w:rsid w:val="00640BB3"/>
    <w:rsid w:val="00657167"/>
    <w:rsid w:val="00672436"/>
    <w:rsid w:val="006A7F30"/>
    <w:rsid w:val="006B171B"/>
    <w:rsid w:val="006B7562"/>
    <w:rsid w:val="006C6358"/>
    <w:rsid w:val="0070210E"/>
    <w:rsid w:val="007130F9"/>
    <w:rsid w:val="00732FE2"/>
    <w:rsid w:val="00765D1E"/>
    <w:rsid w:val="00795C22"/>
    <w:rsid w:val="00797A65"/>
    <w:rsid w:val="007A2F35"/>
    <w:rsid w:val="007A3EC4"/>
    <w:rsid w:val="007B06B6"/>
    <w:rsid w:val="007C6B15"/>
    <w:rsid w:val="007F6472"/>
    <w:rsid w:val="0081102A"/>
    <w:rsid w:val="00821789"/>
    <w:rsid w:val="00821DF2"/>
    <w:rsid w:val="00834146"/>
    <w:rsid w:val="0084775E"/>
    <w:rsid w:val="00851813"/>
    <w:rsid w:val="008879E6"/>
    <w:rsid w:val="008A6A4A"/>
    <w:rsid w:val="008A7B19"/>
    <w:rsid w:val="009267FE"/>
    <w:rsid w:val="00935026"/>
    <w:rsid w:val="00942740"/>
    <w:rsid w:val="00980EEA"/>
    <w:rsid w:val="00986E82"/>
    <w:rsid w:val="009A47C7"/>
    <w:rsid w:val="009A7C7C"/>
    <w:rsid w:val="009D56B4"/>
    <w:rsid w:val="00A1528D"/>
    <w:rsid w:val="00A3384E"/>
    <w:rsid w:val="00A358AD"/>
    <w:rsid w:val="00A56C54"/>
    <w:rsid w:val="00A676C7"/>
    <w:rsid w:val="00A72007"/>
    <w:rsid w:val="00A7219D"/>
    <w:rsid w:val="00A738A9"/>
    <w:rsid w:val="00A76A19"/>
    <w:rsid w:val="00A81BBC"/>
    <w:rsid w:val="00A876B0"/>
    <w:rsid w:val="00AA0C1B"/>
    <w:rsid w:val="00AB4797"/>
    <w:rsid w:val="00AC67C0"/>
    <w:rsid w:val="00AD7E6B"/>
    <w:rsid w:val="00AE7D22"/>
    <w:rsid w:val="00AF1760"/>
    <w:rsid w:val="00AF7F0D"/>
    <w:rsid w:val="00B03B51"/>
    <w:rsid w:val="00B325A5"/>
    <w:rsid w:val="00B46D80"/>
    <w:rsid w:val="00B50606"/>
    <w:rsid w:val="00B67298"/>
    <w:rsid w:val="00B71C50"/>
    <w:rsid w:val="00B8791D"/>
    <w:rsid w:val="00B91400"/>
    <w:rsid w:val="00BA255C"/>
    <w:rsid w:val="00BB5B9E"/>
    <w:rsid w:val="00BC278C"/>
    <w:rsid w:val="00BD600A"/>
    <w:rsid w:val="00BE3E87"/>
    <w:rsid w:val="00C122C1"/>
    <w:rsid w:val="00C14BCB"/>
    <w:rsid w:val="00C459A4"/>
    <w:rsid w:val="00C575F7"/>
    <w:rsid w:val="00C843E2"/>
    <w:rsid w:val="00CA0BED"/>
    <w:rsid w:val="00CB4E98"/>
    <w:rsid w:val="00CD6CF3"/>
    <w:rsid w:val="00CF109E"/>
    <w:rsid w:val="00D06F30"/>
    <w:rsid w:val="00D14A33"/>
    <w:rsid w:val="00D3259D"/>
    <w:rsid w:val="00D40303"/>
    <w:rsid w:val="00D47DC7"/>
    <w:rsid w:val="00D53DD4"/>
    <w:rsid w:val="00D757C5"/>
    <w:rsid w:val="00D7657C"/>
    <w:rsid w:val="00D816ED"/>
    <w:rsid w:val="00DB08DA"/>
    <w:rsid w:val="00E00100"/>
    <w:rsid w:val="00E136FD"/>
    <w:rsid w:val="00E40231"/>
    <w:rsid w:val="00E4646A"/>
    <w:rsid w:val="00E67475"/>
    <w:rsid w:val="00E74F31"/>
    <w:rsid w:val="00E932B3"/>
    <w:rsid w:val="00EA0342"/>
    <w:rsid w:val="00EF4343"/>
    <w:rsid w:val="00F021B7"/>
    <w:rsid w:val="00F1036E"/>
    <w:rsid w:val="00F14369"/>
    <w:rsid w:val="00F156EE"/>
    <w:rsid w:val="00F34675"/>
    <w:rsid w:val="00F47707"/>
    <w:rsid w:val="00F60A21"/>
    <w:rsid w:val="00F6157A"/>
    <w:rsid w:val="00F65B4E"/>
    <w:rsid w:val="00F8160B"/>
    <w:rsid w:val="00F90155"/>
    <w:rsid w:val="00F94A37"/>
    <w:rsid w:val="00F97D55"/>
    <w:rsid w:val="00FE2CF1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81DAC7B3-77E9-4C88-8B58-E31CF3AA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uiPriority="99" w:qFormat="1"/>
    <w:lsdException w:name="heading 8" w:semiHidden="1" w:uiPriority="9" w:unhideWhenUsed="1" w:qFormat="1"/>
    <w:lsdException w:name="heading 9" w:uiPriority="99" w:qFormat="1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Salutation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pPr>
      <w:jc w:val="center"/>
    </w:pPr>
    <w:rPr>
      <w:rFonts w:ascii="Tahoma" w:hAnsi="Tahoma"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80EEA"/>
    <w:pPr>
      <w:keepNext/>
      <w:autoSpaceDE w:val="0"/>
      <w:autoSpaceDN w:val="0"/>
      <w:jc w:val="left"/>
      <w:outlineLvl w:val="0"/>
    </w:pPr>
    <w:rPr>
      <w:rFonts w:ascii="Century Gothic" w:hAnsi="Century Gothic"/>
      <w:b/>
      <w:bCs/>
      <w:i/>
      <w:iCs/>
      <w:caps/>
      <w:lang w:eastAsia="pt-PT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ascii="Times New Roman" w:hAnsi="Times New Roman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0731E3"/>
    <w:pPr>
      <w:keepNext/>
      <w:outlineLvl w:val="3"/>
    </w:pPr>
    <w:rPr>
      <w:rFonts w:ascii="Century Gothic" w:hAnsi="Century Gothic" w:cstheme="minorHAnsi"/>
      <w:b/>
      <w:bCs/>
      <w:i/>
      <w:lang w:eastAsia="pt-PT"/>
    </w:rPr>
  </w:style>
  <w:style w:type="paragraph" w:styleId="Heading5">
    <w:name w:val="heading 5"/>
    <w:basedOn w:val="Normal"/>
    <w:next w:val="Normal"/>
    <w:link w:val="Heading5Char"/>
    <w:autoRedefine/>
    <w:qFormat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 w:val="20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7FE"/>
    <w:pPr>
      <w:pBdr>
        <w:bottom w:val="dotted" w:sz="6" w:space="1" w:color="3494BA"/>
      </w:pBdr>
      <w:spacing w:before="200"/>
      <w:jc w:val="left"/>
      <w:outlineLvl w:val="5"/>
    </w:pPr>
    <w:rPr>
      <w:rFonts w:ascii="Garamond" w:hAnsi="Garamond" w:cs="Times New Roman"/>
      <w:caps/>
      <w:color w:val="276E8B"/>
      <w:spacing w:val="10"/>
      <w:szCs w:val="20"/>
      <w:lang w:eastAsia="pt-PT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7FE"/>
    <w:pPr>
      <w:spacing w:before="200"/>
      <w:jc w:val="left"/>
      <w:outlineLvl w:val="7"/>
    </w:pPr>
    <w:rPr>
      <w:rFonts w:ascii="Garamond" w:hAnsi="Garamond" w:cs="Times New Roman"/>
      <w:caps/>
      <w:spacing w:val="10"/>
      <w:sz w:val="18"/>
      <w:szCs w:val="18"/>
      <w:lang w:eastAsia="pt-PT"/>
    </w:rPr>
  </w:style>
  <w:style w:type="paragraph" w:styleId="Heading9">
    <w:name w:val="heading 9"/>
    <w:basedOn w:val="Normal"/>
    <w:link w:val="Heading9Char"/>
    <w:uiPriority w:val="99"/>
    <w:qFormat/>
    <w:pPr>
      <w:spacing w:before="100" w:beforeAutospacing="1" w:after="100" w:afterAutospacing="1"/>
      <w:jc w:val="left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b/>
      <w:i/>
      <w:sz w:val="24"/>
    </w:rPr>
  </w:style>
  <w:style w:type="paragraph" w:customStyle="1" w:styleId="COPY">
    <w:name w:val="COPY"/>
    <w:basedOn w:val="Normal"/>
    <w:autoRedefine/>
    <w:uiPriority w:val="99"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jc w:val="left"/>
    </w:pPr>
    <w:rPr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uiPriority w:val="99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autoRedefine/>
    <w:uiPriority w:val="99"/>
    <w:rPr>
      <w:rFonts w:ascii="AntiquaLightSSK" w:hAnsi="AntiquaLightSSK" w:cs="Times New Roman"/>
      <w:b/>
      <w:bCs/>
      <w:iCs/>
      <w:sz w:val="18"/>
      <w:szCs w:val="18"/>
      <w:lang w:eastAsia="pt-PT"/>
    </w:rPr>
  </w:style>
  <w:style w:type="paragraph" w:styleId="EndnoteText">
    <w:name w:val="endnote text"/>
    <w:basedOn w:val="Normal"/>
    <w:link w:val="EndnoteTextChar"/>
    <w:autoRedefine/>
    <w:uiPriority w:val="99"/>
    <w:semiHidden/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link w:val="BodyTextIndentChar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  <w:jc w:val="left"/>
    </w:pPr>
    <w:rPr>
      <w:b/>
      <w:bCs/>
      <w:sz w:val="20"/>
      <w:szCs w:val="20"/>
      <w:lang w:val="en-AU" w:eastAsia="pt-PT"/>
    </w:rPr>
  </w:style>
  <w:style w:type="paragraph" w:styleId="BodyTextIndent3">
    <w:name w:val="Body Text Indent 3"/>
    <w:basedOn w:val="Normal"/>
    <w:link w:val="BodyTextIndent3Char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paragraph" w:customStyle="1" w:styleId="copy0">
    <w:name w:val="copy"/>
    <w:basedOn w:val="Normal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  <w:jc w:val="left"/>
    </w:pPr>
    <w:rPr>
      <w:lang w:val="fr-FR" w:eastAsia="pt-PT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jc w:val="left"/>
      <w:outlineLvl w:val="1"/>
    </w:pPr>
    <w:rPr>
      <w:color w:val="000000"/>
      <w:sz w:val="18"/>
      <w:szCs w:val="18"/>
      <w:lang w:val="en-GB" w:eastAsia="pt-PT"/>
    </w:rPr>
  </w:style>
  <w:style w:type="paragraph" w:styleId="Header">
    <w:name w:val="header"/>
    <w:basedOn w:val="Normal"/>
    <w:link w:val="HeaderChar"/>
    <w:uiPriority w:val="9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t-PT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autoRedefine/>
    <w:uiPriority w:val="99"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pPr>
      <w:widowControl w:val="0"/>
      <w:tabs>
        <w:tab w:val="left" w:pos="709"/>
        <w:tab w:val="left" w:pos="992"/>
        <w:tab w:val="left" w:pos="1134"/>
      </w:tabs>
      <w:autoSpaceDE w:val="0"/>
      <w:autoSpaceDN w:val="0"/>
      <w:jc w:val="left"/>
    </w:pPr>
    <w:rPr>
      <w:sz w:val="18"/>
      <w:szCs w:val="18"/>
      <w:lang w:eastAsia="pt-PT"/>
    </w:rPr>
  </w:style>
  <w:style w:type="character" w:customStyle="1" w:styleId="Heading1Char">
    <w:name w:val="Heading 1 Char"/>
    <w:link w:val="Heading1"/>
    <w:uiPriority w:val="99"/>
    <w:locked/>
    <w:rsid w:val="00980EEA"/>
    <w:rPr>
      <w:rFonts w:ascii="Century Gothic" w:hAnsi="Century Gothic" w:cs="Tahoma"/>
      <w:b/>
      <w:bCs/>
      <w:i/>
      <w:iCs/>
      <w:caps/>
      <w:sz w:val="24"/>
      <w:szCs w:val="24"/>
    </w:rPr>
  </w:style>
  <w:style w:type="character" w:customStyle="1" w:styleId="Heading2Char">
    <w:name w:val="Heading 2 Char"/>
    <w:link w:val="Heading2"/>
    <w:uiPriority w:val="9"/>
    <w:locked/>
    <w:rsid w:val="009267FE"/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character" w:customStyle="1" w:styleId="Heading3Char">
    <w:name w:val="Heading 3 Char"/>
    <w:link w:val="Heading3"/>
    <w:uiPriority w:val="99"/>
    <w:locked/>
    <w:rsid w:val="009267FE"/>
    <w:rPr>
      <w:rFonts w:cs="Arial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9"/>
    <w:locked/>
    <w:rsid w:val="000731E3"/>
    <w:rPr>
      <w:rFonts w:ascii="Century Gothic" w:hAnsi="Century Gothic" w:cstheme="minorHAnsi"/>
      <w:b/>
      <w:bCs/>
      <w:i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9267FE"/>
    <w:rPr>
      <w:b/>
      <w:bCs/>
      <w:i/>
      <w:iCs/>
      <w:szCs w:val="26"/>
      <w:u w:val="single"/>
      <w:lang w:eastAsia="en-US"/>
    </w:rPr>
  </w:style>
  <w:style w:type="character" w:customStyle="1" w:styleId="Heading7Char">
    <w:name w:val="Heading 7 Char"/>
    <w:link w:val="Heading7"/>
    <w:uiPriority w:val="99"/>
    <w:locked/>
    <w:rsid w:val="009267FE"/>
    <w:rPr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locked/>
    <w:rsid w:val="009267F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EndnoteTextChar">
    <w:name w:val="Endnote Text Char"/>
    <w:link w:val="EndnoteText"/>
    <w:uiPriority w:val="99"/>
    <w:semiHidden/>
    <w:locked/>
    <w:rsid w:val="009267FE"/>
    <w:rPr>
      <w:rFonts w:cs="Tahoma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267F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9267FE"/>
    <w:rPr>
      <w:rFonts w:ascii="Tahoma" w:hAnsi="Tahoma" w:cs="Tahoma"/>
      <w:b/>
      <w:bCs/>
      <w:lang w:val="en-AU"/>
    </w:rPr>
  </w:style>
  <w:style w:type="character" w:customStyle="1" w:styleId="BodyTextIndent3Char">
    <w:name w:val="Body Text Indent 3 Char"/>
    <w:link w:val="BodyTextIndent3"/>
    <w:uiPriority w:val="99"/>
    <w:locked/>
    <w:rsid w:val="009267F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9267FE"/>
    <w:rPr>
      <w:rFonts w:ascii="Tahoma" w:hAnsi="Tahoma" w:cs="Tahoma"/>
      <w:sz w:val="24"/>
      <w:szCs w:val="24"/>
      <w:shd w:val="clear" w:color="auto" w:fill="000080"/>
      <w:lang w:val="fr-FR"/>
    </w:rPr>
  </w:style>
  <w:style w:type="character" w:customStyle="1" w:styleId="FooterChar">
    <w:name w:val="Footer Char"/>
    <w:link w:val="Footer"/>
    <w:uiPriority w:val="99"/>
    <w:locked/>
    <w:rsid w:val="009267FE"/>
    <w:rPr>
      <w:rFonts w:ascii="Tahoma" w:hAnsi="Tahoma" w:cs="Tahoma"/>
      <w:color w:val="000000"/>
      <w:sz w:val="18"/>
      <w:szCs w:val="18"/>
      <w:lang w:val="en-GB"/>
    </w:rPr>
  </w:style>
  <w:style w:type="character" w:customStyle="1" w:styleId="HeaderChar">
    <w:name w:val="Header Char"/>
    <w:link w:val="Header"/>
    <w:uiPriority w:val="99"/>
    <w:locked/>
    <w:rsid w:val="009267FE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locked/>
    <w:rsid w:val="009267FE"/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9267FE"/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customStyle="1" w:styleId="BodyTextChar">
    <w:name w:val="Body Text Char"/>
    <w:link w:val="BodyText"/>
    <w:uiPriority w:val="99"/>
    <w:locked/>
    <w:rsid w:val="009267FE"/>
    <w:rPr>
      <w:rFonts w:ascii="Tahoma" w:hAnsi="Tahoma" w:cs="Tahoma"/>
      <w:szCs w:val="14"/>
      <w:lang w:eastAsia="en-AU" w:bidi="hi-IN"/>
    </w:rPr>
  </w:style>
  <w:style w:type="character" w:customStyle="1" w:styleId="SalutationChar">
    <w:name w:val="Salutation Char"/>
    <w:link w:val="Salutation"/>
    <w:uiPriority w:val="99"/>
    <w:locked/>
    <w:rsid w:val="009267FE"/>
    <w:rPr>
      <w:rFonts w:ascii="Tahoma" w:hAnsi="Tahoma" w:cs="Tahoma"/>
      <w:sz w:val="18"/>
      <w:szCs w:val="18"/>
    </w:rPr>
  </w:style>
  <w:style w:type="character" w:customStyle="1" w:styleId="apple-style-span">
    <w:name w:val="apple-style-span"/>
    <w:uiPriority w:val="99"/>
    <w:rsid w:val="009267FE"/>
  </w:style>
  <w:style w:type="paragraph" w:styleId="NoSpacing">
    <w:name w:val="No Spacing"/>
    <w:uiPriority w:val="99"/>
    <w:qFormat/>
    <w:rsid w:val="009267FE"/>
    <w:rPr>
      <w:sz w:val="24"/>
      <w:szCs w:val="24"/>
    </w:rPr>
  </w:style>
  <w:style w:type="character" w:styleId="BookTitle">
    <w:name w:val="Book Title"/>
    <w:uiPriority w:val="99"/>
    <w:qFormat/>
    <w:rsid w:val="009267FE"/>
    <w:rPr>
      <w:b/>
      <w:smallCaps/>
      <w:spacing w:val="5"/>
    </w:rPr>
  </w:style>
  <w:style w:type="paragraph" w:styleId="BalloonText">
    <w:name w:val="Balloon Text"/>
    <w:basedOn w:val="Normal"/>
    <w:link w:val="BalloonTextChar"/>
    <w:uiPriority w:val="99"/>
    <w:rsid w:val="009267FE"/>
    <w:pPr>
      <w:jc w:val="left"/>
    </w:pPr>
    <w:rPr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67FE"/>
    <w:rPr>
      <w:rFonts w:ascii="Tahoma" w:hAnsi="Tahoma" w:cs="Tahoma"/>
      <w:sz w:val="16"/>
      <w:szCs w:val="16"/>
    </w:rPr>
  </w:style>
  <w:style w:type="character" w:customStyle="1" w:styleId="names">
    <w:name w:val="names"/>
    <w:rsid w:val="009267FE"/>
  </w:style>
  <w:style w:type="character" w:customStyle="1" w:styleId="places">
    <w:name w:val="places"/>
    <w:rsid w:val="009267FE"/>
  </w:style>
  <w:style w:type="paragraph" w:styleId="FootnoteText">
    <w:name w:val="footnote text"/>
    <w:basedOn w:val="Normal"/>
    <w:link w:val="FootnoteTextChar"/>
    <w:uiPriority w:val="99"/>
    <w:rsid w:val="009267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7FE"/>
    <w:rPr>
      <w:rFonts w:ascii="Tahoma" w:hAnsi="Tahoma" w:cs="Tahoma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67FE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Garamond" w:hAnsi="Garamond" w:cs="Times New Roman"/>
      <w:b/>
      <w:bCs/>
      <w:i/>
      <w:iCs/>
      <w:color w:val="4F81BD"/>
      <w:szCs w:val="20"/>
      <w:lang w:eastAsia="pt-P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67FE"/>
    <w:rPr>
      <w:rFonts w:ascii="Garamond" w:hAnsi="Garamond"/>
      <w:b/>
      <w:bCs/>
      <w:i/>
      <w:iCs/>
      <w:color w:val="4F81BD"/>
      <w:sz w:val="24"/>
    </w:rPr>
  </w:style>
  <w:style w:type="character" w:styleId="SubtleReference">
    <w:name w:val="Subtle Reference"/>
    <w:uiPriority w:val="31"/>
    <w:qFormat/>
    <w:rsid w:val="009267FE"/>
    <w:rPr>
      <w:smallCaps/>
      <w:color w:val="C0504D"/>
      <w:u w:val="single"/>
    </w:rPr>
  </w:style>
  <w:style w:type="character" w:customStyle="1" w:styleId="apple-converted-space">
    <w:name w:val="apple-converted-space"/>
    <w:rsid w:val="009267FE"/>
  </w:style>
  <w:style w:type="character" w:styleId="SubtleEmphasis">
    <w:name w:val="Subtle Emphasis"/>
    <w:uiPriority w:val="19"/>
    <w:qFormat/>
    <w:rsid w:val="009267FE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9267F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9267FE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9267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267FE"/>
    <w:rPr>
      <w:rFonts w:ascii="Garamond" w:hAnsi="Garamond"/>
      <w:caps/>
      <w:color w:val="276E8B"/>
      <w:spacing w:val="1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7FE"/>
    <w:rPr>
      <w:rFonts w:ascii="Garamond" w:hAnsi="Garamond"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67FE"/>
    <w:pPr>
      <w:jc w:val="left"/>
    </w:pPr>
    <w:rPr>
      <w:rFonts w:ascii="Garamond" w:hAnsi="Garamond" w:cs="Times New Roman"/>
      <w:b/>
      <w:bCs/>
      <w:color w:val="276E8B"/>
      <w:sz w:val="16"/>
      <w:szCs w:val="16"/>
      <w:lang w:eastAsia="pt-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67FE"/>
    <w:pPr>
      <w:spacing w:after="500"/>
      <w:jc w:val="left"/>
    </w:pPr>
    <w:rPr>
      <w:rFonts w:ascii="Garamond" w:hAnsi="Garamond" w:cs="Times New Roman"/>
      <w:caps/>
      <w:color w:val="595959"/>
      <w:spacing w:val="10"/>
      <w:sz w:val="21"/>
      <w:szCs w:val="21"/>
      <w:lang w:eastAsia="pt-PT"/>
    </w:rPr>
  </w:style>
  <w:style w:type="character" w:customStyle="1" w:styleId="SubtitleChar">
    <w:name w:val="Subtitle Char"/>
    <w:basedOn w:val="DefaultParagraphFont"/>
    <w:link w:val="Subtitle"/>
    <w:uiPriority w:val="11"/>
    <w:rsid w:val="009267FE"/>
    <w:rPr>
      <w:rFonts w:ascii="Garamond" w:hAnsi="Garamond"/>
      <w:caps/>
      <w:color w:val="595959"/>
      <w:spacing w:val="1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267FE"/>
    <w:pPr>
      <w:jc w:val="left"/>
    </w:pPr>
    <w:rPr>
      <w:rFonts w:ascii="Garamond" w:hAnsi="Garamond" w:cs="Times New Roman"/>
      <w:i/>
      <w:iCs/>
      <w:lang w:eastAsia="pt-PT"/>
    </w:rPr>
  </w:style>
  <w:style w:type="character" w:customStyle="1" w:styleId="QuoteChar">
    <w:name w:val="Quote Char"/>
    <w:basedOn w:val="DefaultParagraphFont"/>
    <w:link w:val="Quote"/>
    <w:uiPriority w:val="29"/>
    <w:rsid w:val="009267FE"/>
    <w:rPr>
      <w:rFonts w:ascii="Garamond" w:hAnsi="Garamond"/>
      <w:i/>
      <w:iCs/>
      <w:sz w:val="24"/>
      <w:szCs w:val="24"/>
    </w:rPr>
  </w:style>
  <w:style w:type="character" w:styleId="IntenseReference">
    <w:name w:val="Intense Reference"/>
    <w:uiPriority w:val="32"/>
    <w:qFormat/>
    <w:rsid w:val="009267FE"/>
    <w:rPr>
      <w:b/>
      <w:bCs/>
      <w:i/>
      <w:iCs/>
      <w:caps/>
      <w:color w:val="3494B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67FE"/>
    <w:pPr>
      <w:keepNext w:val="0"/>
      <w:pBdr>
        <w:top w:val="single" w:sz="24" w:space="0" w:color="3494BA"/>
        <w:left w:val="single" w:sz="24" w:space="0" w:color="3494BA"/>
        <w:bottom w:val="single" w:sz="24" w:space="0" w:color="3494BA"/>
        <w:right w:val="single" w:sz="24" w:space="0" w:color="3494BA"/>
      </w:pBdr>
      <w:shd w:val="clear" w:color="auto" w:fill="3494BA"/>
      <w:autoSpaceDE/>
      <w:autoSpaceDN/>
      <w:outlineLvl w:val="9"/>
    </w:pPr>
    <w:rPr>
      <w:rFonts w:ascii="Garamond" w:hAnsi="Garamond" w:cs="Times New Roman"/>
      <w:b w:val="0"/>
      <w:bCs w:val="0"/>
      <w:i w:val="0"/>
      <w:iCs w:val="0"/>
      <w:color w:val="FFFFFF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9267FE"/>
    <w:rPr>
      <w:rFonts w:ascii="Calibri" w:eastAsia="SimSun" w:hAnsi="Calibri"/>
      <w:kern w:val="2"/>
      <w:sz w:val="22"/>
      <w:szCs w:val="22"/>
    </w:rPr>
  </w:style>
  <w:style w:type="character" w:styleId="CommentReference">
    <w:name w:val="annotation reference"/>
    <w:uiPriority w:val="99"/>
    <w:unhideWhenUsed/>
    <w:rsid w:val="009267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7FE"/>
    <w:pPr>
      <w:spacing w:after="160" w:line="259" w:lineRule="auto"/>
      <w:jc w:val="left"/>
    </w:pPr>
    <w:rPr>
      <w:rFonts w:ascii="Calibri" w:eastAsia="SimSun" w:hAnsi="Calibri" w:cs="Times New Roman"/>
      <w:kern w:val="2"/>
      <w:sz w:val="20"/>
      <w:szCs w:val="20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7FE"/>
    <w:rPr>
      <w:rFonts w:ascii="Calibri" w:eastAsia="SimSun" w:hAnsi="Calibri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2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267FE"/>
    <w:rPr>
      <w:rFonts w:ascii="Calibri" w:eastAsia="SimSun" w:hAnsi="Calibri"/>
      <w:b/>
      <w:bCs/>
      <w:kern w:val="2"/>
    </w:rPr>
  </w:style>
  <w:style w:type="character" w:styleId="Mention">
    <w:name w:val="Mention"/>
    <w:uiPriority w:val="99"/>
    <w:semiHidden/>
    <w:unhideWhenUsed/>
    <w:rsid w:val="009267F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E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CFA1-41E0-427F-A311-B389C0B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PNN-LUSA</Company>
  <LinksUpToDate>false</LinksUpToDate>
  <CharactersWithSpaces>35048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Chrys Chrystello MA</dc:creator>
  <cp:keywords/>
  <dc:description/>
  <cp:lastModifiedBy>helena chrystello</cp:lastModifiedBy>
  <cp:revision>2</cp:revision>
  <cp:lastPrinted>2019-08-04T14:16:00Z</cp:lastPrinted>
  <dcterms:created xsi:type="dcterms:W3CDTF">2019-08-09T15:30:00Z</dcterms:created>
  <dcterms:modified xsi:type="dcterms:W3CDTF">2019-08-09T15:30:00Z</dcterms:modified>
</cp:coreProperties>
</file>